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07" w:rsidRPr="00FF6D80" w:rsidRDefault="00397F07" w:rsidP="00397F07">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 xml:space="preserve">PROCEDURA DI GARA APERTA PER LA </w:t>
      </w:r>
      <w:r w:rsidRPr="00FF6D80">
        <w:rPr>
          <w:rFonts w:asciiTheme="minorHAnsi" w:hAnsiTheme="minorHAnsi"/>
        </w:rPr>
        <w:t xml:space="preserve">CONCESSIONE DELLA GESTIONE DEL PARCO LUDICO-DIDATTICO PER LA PROMOZIONE DELLE ENERGIE ALTERNATIVE </w:t>
      </w:r>
    </w:p>
    <w:p w:rsidR="00397F07" w:rsidRPr="00FF6D80" w:rsidRDefault="00397F07" w:rsidP="00397F07">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PER IL PERIODO 01/08/</w:t>
      </w:r>
      <w:r w:rsidRPr="00FF6D80">
        <w:rPr>
          <w:rFonts w:asciiTheme="minorHAnsi" w:hAnsiTheme="minorHAnsi"/>
        </w:rPr>
        <w:t xml:space="preserve">2022 – 31/07/2028 </w:t>
      </w:r>
    </w:p>
    <w:p w:rsidR="00397F07" w:rsidRPr="00FF6D80" w:rsidRDefault="00397F07" w:rsidP="00397F07">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rPr>
        <w:t>CIG 9314400609</w:t>
      </w:r>
    </w:p>
    <w:p w:rsidR="0043766D" w:rsidRPr="00257F9D" w:rsidRDefault="0043766D" w:rsidP="0043766D">
      <w:pPr>
        <w:pStyle w:val="Default"/>
        <w:rPr>
          <w:color w:val="auto"/>
        </w:rPr>
      </w:pPr>
      <w:bookmarkStart w:id="0" w:name="_GoBack"/>
      <w:bookmarkEnd w:id="0"/>
    </w:p>
    <w:p w:rsidR="0043766D" w:rsidRPr="00257F9D" w:rsidRDefault="0043766D" w:rsidP="0043766D">
      <w:pPr>
        <w:pStyle w:val="Default"/>
        <w:rPr>
          <w:rFonts w:ascii="Arial" w:hAnsi="Arial" w:cs="Arial"/>
          <w:color w:val="auto"/>
          <w:sz w:val="23"/>
          <w:szCs w:val="23"/>
        </w:rPr>
      </w:pPr>
      <w:r w:rsidRPr="00257F9D">
        <w:rPr>
          <w:color w:val="auto"/>
        </w:rPr>
        <w:t xml:space="preserve"> </w:t>
      </w:r>
    </w:p>
    <w:p w:rsidR="0043766D" w:rsidRPr="00257F9D" w:rsidRDefault="0043766D" w:rsidP="0049139D">
      <w:pPr>
        <w:pStyle w:val="Default"/>
        <w:shd w:val="clear" w:color="auto" w:fill="C6D9F1" w:themeFill="text2" w:themeFillTint="33"/>
        <w:jc w:val="center"/>
        <w:rPr>
          <w:rFonts w:ascii="Goudy Old Style" w:hAnsi="Goudy Old Style" w:cs="Arial"/>
          <w:b/>
          <w:bCs/>
          <w:color w:val="auto"/>
          <w:sz w:val="28"/>
          <w:szCs w:val="28"/>
        </w:rPr>
      </w:pPr>
      <w:r w:rsidRPr="00257F9D">
        <w:rPr>
          <w:rFonts w:ascii="Goudy Old Style" w:hAnsi="Goudy Old Style" w:cs="Arial"/>
          <w:b/>
          <w:bCs/>
          <w:color w:val="auto"/>
          <w:sz w:val="28"/>
          <w:szCs w:val="28"/>
        </w:rPr>
        <w:t>DICHIARAZIONE SOSTITUTIVA REQUISITI</w:t>
      </w:r>
    </w:p>
    <w:p w:rsidR="0043766D" w:rsidRPr="00257F9D" w:rsidRDefault="0043766D" w:rsidP="0049139D">
      <w:pPr>
        <w:pStyle w:val="Default"/>
        <w:shd w:val="clear" w:color="auto" w:fill="C6D9F1" w:themeFill="text2" w:themeFillTint="33"/>
        <w:jc w:val="center"/>
        <w:rPr>
          <w:rFonts w:ascii="Goudy Old Style" w:hAnsi="Goudy Old Style" w:cs="Arial"/>
          <w:color w:val="auto"/>
        </w:rPr>
      </w:pPr>
      <w:r w:rsidRPr="00257F9D">
        <w:rPr>
          <w:rFonts w:ascii="Goudy Old Style" w:hAnsi="Goudy Old Style" w:cs="Arial"/>
          <w:color w:val="auto"/>
        </w:rPr>
        <w:t>(dichiarazione sostitutiva ai sensi del D.P.R. 28/12/2000 n. 445)</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spacing w:line="360" w:lineRule="auto"/>
        <w:jc w:val="both"/>
        <w:rPr>
          <w:rFonts w:ascii="Goudy Old Style" w:hAnsi="Goudy Old Style"/>
          <w:color w:val="auto"/>
        </w:rPr>
      </w:pPr>
      <w:r w:rsidRPr="00257F9D">
        <w:rPr>
          <w:rFonts w:ascii="Goudy Old Style" w:hAnsi="Goudy Old Style"/>
          <w:color w:val="auto"/>
        </w:rPr>
        <w:t xml:space="preserve">Il sottoscritto _______________________________________________________________  nato a ________________________________ Prov. ________ il ___________________  in qualità di (carica) _________________________________________________________  della impresa/società _______________________________________________________  con sede legale in (Città) ____________________________________ Via/Piazza _______  ___________________________ Stato ___________ Telefono ______________________  E mail ____________________________________________________  Codice fiscale _______________________________ P.IVA _________________________ </w:t>
      </w:r>
    </w:p>
    <w:p w:rsidR="0043766D" w:rsidRPr="00257F9D" w:rsidRDefault="0043766D" w:rsidP="0043766D">
      <w:pPr>
        <w:pStyle w:val="Default"/>
        <w:jc w:val="both"/>
        <w:rPr>
          <w:rFonts w:ascii="Goudy Old Style" w:hAnsi="Goudy Old Style"/>
          <w:i/>
          <w:i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i/>
          <w:iCs/>
          <w:color w:val="auto"/>
        </w:rPr>
        <w:t xml:space="preserve">sotto la propria responsabilità e consapevole delle sanzioni penali stabilite dalla legge per le false attestazioni e le mendaci dichiarazioni a norma dell’art. 76 del DPR 445/2000 e di quanto disposto dall’art. 75 del medesimo Decreto, per il quale si decade dai benefici conseguiti sulla base di dichiarazioni non veritiere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center"/>
        <w:rPr>
          <w:rFonts w:ascii="Goudy Old Style" w:hAnsi="Goudy Old Style"/>
          <w:b/>
          <w:bCs/>
          <w:color w:val="auto"/>
          <w:sz w:val="28"/>
          <w:szCs w:val="28"/>
        </w:rPr>
      </w:pPr>
      <w:r w:rsidRPr="00257F9D">
        <w:rPr>
          <w:rFonts w:ascii="Goudy Old Style" w:hAnsi="Goudy Old Style"/>
          <w:b/>
          <w:bCs/>
          <w:color w:val="auto"/>
          <w:sz w:val="28"/>
          <w:szCs w:val="28"/>
        </w:rPr>
        <w:t>DICHIARA</w:t>
      </w:r>
    </w:p>
    <w:p w:rsidR="0043766D" w:rsidRPr="00257F9D" w:rsidRDefault="0043766D" w:rsidP="0043766D">
      <w:pPr>
        <w:pStyle w:val="Default"/>
        <w:jc w:val="center"/>
        <w:rPr>
          <w:rFonts w:ascii="Goudy Old Style" w:hAnsi="Goudy Old Style"/>
          <w:bCs/>
          <w:color w:val="auto"/>
        </w:rPr>
      </w:pPr>
      <w:r w:rsidRPr="00257F9D">
        <w:rPr>
          <w:rFonts w:ascii="Goudy Old Style" w:hAnsi="Goudy Old Style"/>
          <w:bCs/>
          <w:color w:val="auto"/>
        </w:rPr>
        <w:t>(compilare le parti di interesse)</w:t>
      </w:r>
    </w:p>
    <w:p w:rsidR="0043766D" w:rsidRPr="00257F9D" w:rsidRDefault="0043766D" w:rsidP="0043766D">
      <w:pPr>
        <w:pStyle w:val="Default"/>
        <w:jc w:val="center"/>
        <w:rPr>
          <w:rFonts w:ascii="Goudy Old Style" w:hAnsi="Goudy Old Style"/>
          <w:b/>
          <w:color w:val="auto"/>
        </w:rPr>
      </w:pPr>
    </w:p>
    <w:p w:rsidR="0043766D" w:rsidRPr="00DA1D86"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color w:val="auto"/>
        </w:rPr>
      </w:pPr>
      <w:r w:rsidRPr="00DA1D86">
        <w:rPr>
          <w:rFonts w:ascii="Goudy Old Style" w:hAnsi="Goudy Old Style"/>
          <w:b/>
          <w:color w:val="auto"/>
        </w:rPr>
        <w:t>A.</w:t>
      </w:r>
      <w:r w:rsidRPr="00DA1D86">
        <w:rPr>
          <w:rFonts w:ascii="Goudy Old Style" w:hAnsi="Goudy Old Style"/>
          <w:color w:val="auto"/>
        </w:rPr>
        <w:t xml:space="preserve">  </w:t>
      </w:r>
    </w:p>
    <w:p w:rsidR="0043766D" w:rsidRPr="00DA1D86" w:rsidRDefault="0043766D" w:rsidP="00257F9D">
      <w:pPr>
        <w:pStyle w:val="Default"/>
        <w:pBdr>
          <w:bottom w:val="single" w:sz="8" w:space="1" w:color="000000" w:themeColor="text1"/>
        </w:pBdr>
        <w:jc w:val="both"/>
        <w:rPr>
          <w:rFonts w:ascii="Goudy Old Style" w:hAnsi="Goudy Old Style"/>
          <w:color w:val="auto"/>
        </w:rPr>
      </w:pPr>
      <w:r w:rsidRPr="00DA1D86">
        <w:rPr>
          <w:rFonts w:ascii="Goudy Old Style" w:hAnsi="Goudy Old Style"/>
          <w:color w:val="auto"/>
        </w:rPr>
        <w:t xml:space="preserve">che la suddetta impresa è iscritta nel REGISTRO DELLE IMPRESE istituito presso la CAMERA DI COMMERCIO, INDUSTRIA, ARTIGIANATO E AGRICOLTURA di………………………………………….… per le attività oggetto dell’appalto, al numero ………………………….… dal ………………..…………….;  </w:t>
      </w:r>
      <w:r w:rsidRPr="00DA1D86">
        <w:rPr>
          <w:rFonts w:ascii="Goudy Old Style" w:hAnsi="Goudy Old Style"/>
          <w:color w:val="auto"/>
          <w:sz w:val="18"/>
          <w:szCs w:val="18"/>
        </w:rPr>
        <w:t>(indicare equivalente registro professionale per le Imprese di altro Stato della U.E.)</w:t>
      </w:r>
      <w:r w:rsidRPr="00DA1D86">
        <w:rPr>
          <w:rFonts w:ascii="Goudy Old Style" w:hAnsi="Goudy Old Style"/>
          <w:color w:val="auto"/>
        </w:rPr>
        <w:t xml:space="preserve"> per l’attività competente. </w:t>
      </w:r>
    </w:p>
    <w:p w:rsidR="0043766D" w:rsidRPr="00DA1D86" w:rsidRDefault="0043766D" w:rsidP="0043766D">
      <w:pPr>
        <w:pStyle w:val="Default"/>
        <w:jc w:val="both"/>
        <w:rPr>
          <w:rFonts w:ascii="Goudy Old Style" w:hAnsi="Goudy Old Style"/>
          <w:color w:val="auto"/>
        </w:rPr>
      </w:pPr>
    </w:p>
    <w:p w:rsidR="0043766D" w:rsidRPr="00DA1D86" w:rsidRDefault="0043766D" w:rsidP="00257F9D">
      <w:pPr>
        <w:pStyle w:val="Default"/>
        <w:pBdr>
          <w:top w:val="single" w:sz="8" w:space="1" w:color="000000" w:themeColor="text1"/>
        </w:pBdr>
        <w:shd w:val="clear" w:color="auto" w:fill="F2F2F2" w:themeFill="background1" w:themeFillShade="F2"/>
        <w:spacing w:after="116"/>
        <w:jc w:val="both"/>
        <w:rPr>
          <w:rFonts w:ascii="Goudy Old Style" w:hAnsi="Goudy Old Style"/>
          <w:color w:val="auto"/>
        </w:rPr>
      </w:pPr>
      <w:r w:rsidRPr="00DA1D86">
        <w:rPr>
          <w:rFonts w:ascii="Goudy Old Style" w:hAnsi="Goudy Old Style"/>
          <w:b/>
          <w:color w:val="auto"/>
        </w:rPr>
        <w:t>B.</w:t>
      </w:r>
      <w:r w:rsidRPr="00DA1D86">
        <w:rPr>
          <w:rFonts w:ascii="Goudy Old Style" w:hAnsi="Goudy Old Style"/>
          <w:color w:val="auto"/>
        </w:rPr>
        <w:t xml:space="preserve"> </w:t>
      </w:r>
    </w:p>
    <w:p w:rsidR="0043766D" w:rsidRPr="00DA1D86" w:rsidRDefault="0043766D" w:rsidP="0043766D">
      <w:pPr>
        <w:pStyle w:val="Default"/>
        <w:spacing w:after="116"/>
        <w:jc w:val="both"/>
        <w:rPr>
          <w:rFonts w:ascii="Goudy Old Style" w:hAnsi="Goudy Old Style"/>
          <w:color w:val="auto"/>
        </w:rPr>
      </w:pPr>
      <w:r w:rsidRPr="00DA1D86">
        <w:rPr>
          <w:rFonts w:ascii="Goudy Old Style" w:hAnsi="Goudy Old Style"/>
          <w:i/>
          <w:color w:val="auto"/>
        </w:rPr>
        <w:t>(</w:t>
      </w:r>
      <w:r w:rsidRPr="00DA1D86">
        <w:rPr>
          <w:rFonts w:ascii="Goudy Old Style" w:hAnsi="Goudy Old Style"/>
          <w:b/>
          <w:bCs/>
          <w:i/>
          <w:color w:val="auto"/>
        </w:rPr>
        <w:t>se cooperativa)</w:t>
      </w:r>
      <w:r w:rsidRPr="00DA1D86">
        <w:rPr>
          <w:rFonts w:ascii="Goudy Old Style" w:hAnsi="Goudy Old Style"/>
          <w:b/>
          <w:bCs/>
          <w:color w:val="auto"/>
        </w:rPr>
        <w:t xml:space="preserve"> </w:t>
      </w:r>
      <w:r w:rsidRPr="00DA1D86">
        <w:rPr>
          <w:rFonts w:ascii="Goudy Old Style" w:hAnsi="Goudy Old Style"/>
          <w:color w:val="auto"/>
        </w:rPr>
        <w:t xml:space="preserve">che la suddetta impresa è regolarmente iscritta: </w:t>
      </w:r>
    </w:p>
    <w:p w:rsidR="0043766D" w:rsidRPr="00DA1D86" w:rsidRDefault="0043766D" w:rsidP="00257F9D">
      <w:pPr>
        <w:pStyle w:val="Default"/>
        <w:pBdr>
          <w:bottom w:val="single" w:sz="8" w:space="1" w:color="000000" w:themeColor="text1"/>
        </w:pBdr>
        <w:spacing w:after="116"/>
        <w:jc w:val="both"/>
        <w:rPr>
          <w:rFonts w:ascii="Goudy Old Style" w:hAnsi="Goudy Old Style"/>
          <w:color w:val="auto"/>
        </w:rPr>
      </w:pPr>
      <w:r w:rsidRPr="00DA1D86">
        <w:rPr>
          <w:rFonts w:ascii="Goudy Old Style" w:hAnsi="Goudy Old Style"/>
          <w:color w:val="auto"/>
        </w:rPr>
        <w:t>al numero ________________ dell’Albo delle Cooperative sociali, sezione B,</w:t>
      </w:r>
      <w:r w:rsidR="00F1140F" w:rsidRPr="00DA1D86">
        <w:rPr>
          <w:rFonts w:ascii="Goudy Old Style" w:hAnsi="Goudy Old Style"/>
          <w:color w:val="auto"/>
        </w:rPr>
        <w:t xml:space="preserve"> della Regione di appartenenza.</w:t>
      </w:r>
    </w:p>
    <w:p w:rsidR="0043766D" w:rsidRPr="00DA1D86" w:rsidRDefault="0043766D" w:rsidP="0043766D">
      <w:pPr>
        <w:pStyle w:val="Default"/>
        <w:jc w:val="both"/>
        <w:rPr>
          <w:rFonts w:ascii="Goudy Old Style" w:hAnsi="Goudy Old Style"/>
          <w:b/>
          <w:color w:val="auto"/>
        </w:rPr>
      </w:pPr>
    </w:p>
    <w:p w:rsidR="0043766D" w:rsidRPr="00DA1D86"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color w:val="auto"/>
        </w:rPr>
      </w:pPr>
      <w:r w:rsidRPr="00DA1D86">
        <w:rPr>
          <w:rFonts w:ascii="Goudy Old Style" w:hAnsi="Goudy Old Style"/>
          <w:b/>
          <w:color w:val="auto"/>
        </w:rPr>
        <w:t>C.</w:t>
      </w:r>
      <w:r w:rsidRPr="00DA1D86">
        <w:rPr>
          <w:rFonts w:ascii="Goudy Old Style" w:hAnsi="Goudy Old Style"/>
          <w:color w:val="auto"/>
        </w:rPr>
        <w:t xml:space="preserve">  </w:t>
      </w:r>
    </w:p>
    <w:p w:rsidR="0043766D" w:rsidRPr="00DA1D86" w:rsidRDefault="0043766D" w:rsidP="0043766D">
      <w:pPr>
        <w:pStyle w:val="Default"/>
        <w:jc w:val="both"/>
        <w:rPr>
          <w:rFonts w:ascii="Goudy Old Style" w:hAnsi="Goudy Old Style"/>
          <w:b/>
          <w:bCs/>
          <w:i/>
          <w:iCs/>
          <w:color w:val="auto"/>
        </w:rPr>
      </w:pPr>
      <w:r w:rsidRPr="00DA1D86">
        <w:rPr>
          <w:rFonts w:ascii="Goudy Old Style" w:hAnsi="Goudy Old Style"/>
          <w:b/>
          <w:bCs/>
          <w:i/>
          <w:iCs/>
          <w:color w:val="auto"/>
        </w:rPr>
        <w:t xml:space="preserve">(solo per le imprese individuali) </w:t>
      </w:r>
    </w:p>
    <w:p w:rsidR="0043766D" w:rsidRPr="00257F9D" w:rsidRDefault="0043766D" w:rsidP="0043766D">
      <w:pPr>
        <w:pStyle w:val="Default"/>
        <w:jc w:val="both"/>
        <w:rPr>
          <w:rFonts w:ascii="Goudy Old Style" w:hAnsi="Goudy Old Style"/>
          <w:color w:val="auto"/>
        </w:rPr>
      </w:pPr>
      <w:r w:rsidRPr="00DA1D86">
        <w:rPr>
          <w:rFonts w:ascii="Goudy Old Style" w:hAnsi="Goudy Old Style"/>
          <w:color w:val="auto"/>
        </w:rPr>
        <w:t>che il titolare attuale dell’impresa è:</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lastRenderedPageBreak/>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b/>
          <w:bCs/>
          <w:i/>
          <w:i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(solo per le società in nome collettivo) </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soci attuali della società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(solo per le società in accomandita semplice)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soci accomandatari della società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(solo per ogni altro tipo di società o consorzio)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membri del Consiglio di Amministrazione muniti di poteri di legale rappresentanza, di  direzione o di vigilanza della società/consorzio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soggetti muniti di poteri di rappresentanza, di direzione o di controllo della società/consorzio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socio unico dell’impresa/società/consorzio è </w:t>
      </w:r>
      <w:r w:rsidRPr="00257F9D">
        <w:rPr>
          <w:rFonts w:ascii="Goudy Old Style" w:hAnsi="Goudy Old Style"/>
          <w:b/>
          <w:bCs/>
          <w:i/>
          <w:iCs/>
          <w:color w:val="auto"/>
        </w:rPr>
        <w:t xml:space="preserve">(cancellare se non di interesse):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socio di maggioranza dell’impresa/società/consorzio è </w:t>
      </w:r>
      <w:r w:rsidRPr="00257F9D">
        <w:rPr>
          <w:rFonts w:ascii="Goudy Old Style" w:hAnsi="Goudy Old Style"/>
          <w:b/>
          <w:bCs/>
          <w:i/>
          <w:iCs/>
          <w:color w:val="auto"/>
        </w:rPr>
        <w:t xml:space="preserve">(in caso di società/consorzi con meno di quattro soci - cancellare se non di interesse):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lastRenderedPageBreak/>
        <w:t xml:space="preserve">(per le persone fisiche)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b/>
          <w:bCs/>
          <w:i/>
          <w:iCs/>
          <w:color w:val="auto"/>
        </w:rPr>
      </w:pPr>
      <w:r w:rsidRPr="00257F9D">
        <w:rPr>
          <w:rFonts w:ascii="Goudy Old Style" w:hAnsi="Goudy Old Style"/>
          <w:b/>
          <w:bCs/>
          <w:i/>
          <w:iCs/>
          <w:color w:val="auto"/>
        </w:rPr>
        <w:t xml:space="preserve">(per le persone giuridiche)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Ragione sociale_______________________________, sede ______________________ , C.F. 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tutte le imprese/società/consorzi, ad eccezione delle imprese individuali))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la rappresentanza legale della impresa/società/consorzi è attribuita alle seguenti persone: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F1140F" w:rsidRPr="00257F9D" w:rsidRDefault="00F1140F" w:rsidP="00257F9D">
      <w:pPr>
        <w:pStyle w:val="Default"/>
        <w:pBdr>
          <w:bottom w:val="single" w:sz="8" w:space="1" w:color="000000" w:themeColor="text1"/>
        </w:pBdr>
        <w:jc w:val="both"/>
        <w:rPr>
          <w:rFonts w:ascii="Goudy Old Style" w:hAnsi="Goudy Old Style"/>
          <w:color w:val="auto"/>
        </w:rPr>
      </w:pPr>
    </w:p>
    <w:p w:rsidR="0043766D" w:rsidRPr="00257F9D" w:rsidRDefault="0043766D" w:rsidP="0043766D">
      <w:pPr>
        <w:pStyle w:val="Default"/>
        <w:jc w:val="both"/>
        <w:rPr>
          <w:rFonts w:ascii="Goudy Old Style" w:hAnsi="Goudy Old Style"/>
          <w:b/>
          <w:bCs/>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bCs/>
          <w:iCs/>
          <w:color w:val="auto"/>
        </w:rPr>
      </w:pPr>
      <w:r w:rsidRPr="00257F9D">
        <w:rPr>
          <w:rFonts w:ascii="Goudy Old Style" w:hAnsi="Goudy Old Style"/>
          <w:b/>
          <w:bCs/>
          <w:iCs/>
          <w:color w:val="auto"/>
        </w:rPr>
        <w:t xml:space="preserve">D.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tutte le imprese/società/consorzi)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Direttori Tecnici della impresa/società/consorzi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Consorzio partecipa per le seguenti consorziate: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F1140F" w:rsidRPr="00257F9D" w:rsidRDefault="00F1140F" w:rsidP="00257F9D">
      <w:pPr>
        <w:pStyle w:val="Default"/>
        <w:pBdr>
          <w:bottom w:val="single" w:sz="8" w:space="1" w:color="000000" w:themeColor="text1"/>
        </w:pBdr>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E.</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che l’impresa</w:t>
      </w:r>
      <w:r w:rsidRPr="00257F9D">
        <w:rPr>
          <w:rFonts w:ascii="Goudy Old Style" w:hAnsi="Goudy Old Style"/>
          <w:b/>
          <w:bCs/>
          <w:color w:val="auto"/>
        </w:rPr>
        <w:t>/</w:t>
      </w:r>
      <w:r w:rsidRPr="00257F9D">
        <w:rPr>
          <w:rFonts w:ascii="Goudy Old Style" w:hAnsi="Goudy Old Style"/>
          <w:color w:val="auto"/>
        </w:rPr>
        <w:t xml:space="preserve">società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non si trova in stato di fallimento, di liquidazione coatta, di concordato preventivo, né è in corso nei suoi confronti un procedimento per la dichiarazione di una di tali situazioni;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si trova in stato di concordato preventivo con continuità aziendale (</w:t>
      </w:r>
      <w:r w:rsidRPr="00257F9D">
        <w:rPr>
          <w:rFonts w:ascii="Goudy Old Style" w:hAnsi="Goudy Old Style"/>
          <w:i/>
          <w:iCs/>
          <w:color w:val="auto"/>
        </w:rPr>
        <w:t xml:space="preserve">in tal caso l’impresa/società deve produrre i documenti di cui all’art. 186bis, comma </w:t>
      </w:r>
      <w:r w:rsidR="00257F9D">
        <w:rPr>
          <w:rFonts w:ascii="Goudy Old Style" w:hAnsi="Goudy Old Style"/>
          <w:i/>
          <w:iCs/>
          <w:color w:val="auto"/>
        </w:rPr>
        <w:t>4, del R.D. 16.03.1942 n. 267).</w:t>
      </w: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F.</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non sussistono cause di decadenza, di sospensione o di divieto previste dall'articolo </w:t>
      </w:r>
      <w:r w:rsidRPr="00257F9D">
        <w:rPr>
          <w:rFonts w:ascii="Goudy Old Style" w:hAnsi="Goudy Old Style"/>
          <w:i/>
          <w:iCs/>
          <w:color w:val="auto"/>
        </w:rPr>
        <w:t xml:space="preserve">67 </w:t>
      </w:r>
      <w:r w:rsidRPr="00257F9D">
        <w:rPr>
          <w:rFonts w:ascii="Goudy Old Style" w:hAnsi="Goudy Old Style"/>
          <w:color w:val="auto"/>
        </w:rPr>
        <w:t xml:space="preserve">del </w:t>
      </w:r>
      <w:r w:rsidRPr="00257F9D">
        <w:rPr>
          <w:rFonts w:ascii="Goudy Old Style" w:hAnsi="Goudy Old Style"/>
          <w:i/>
          <w:iCs/>
          <w:color w:val="auto"/>
        </w:rPr>
        <w:t xml:space="preserve">decreto legislativo 6 settembre 2011, n. 159 </w:t>
      </w:r>
      <w:r w:rsidRPr="00257F9D">
        <w:rPr>
          <w:rFonts w:ascii="Goudy Old Style" w:hAnsi="Goudy Old Style"/>
          <w:color w:val="auto"/>
        </w:rPr>
        <w:t xml:space="preserve">o di un tentativo di infiltrazione mafiosa di cui all'articolo 84, comma 4, del medesimo decreto nei confronti: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impresa individuale) </w:t>
      </w:r>
      <w:r w:rsidRPr="00257F9D">
        <w:rPr>
          <w:rFonts w:ascii="Goudy Old Style" w:hAnsi="Goudy Old Style"/>
          <w:color w:val="auto"/>
        </w:rPr>
        <w:t>del titolare o del direttore tecnico</w:t>
      </w:r>
      <w:r w:rsidR="000C1DF1" w:rsidRPr="00257F9D">
        <w:rPr>
          <w:rFonts w:ascii="Goudy Old Style" w:hAnsi="Goudy Old Style"/>
          <w:color w:val="auto"/>
        </w:rPr>
        <w: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società in nome collettivo) </w:t>
      </w:r>
      <w:r w:rsidRPr="00257F9D">
        <w:rPr>
          <w:rFonts w:ascii="Goudy Old Style" w:hAnsi="Goudy Old Style"/>
          <w:color w:val="auto"/>
        </w:rPr>
        <w:t>d</w:t>
      </w:r>
      <w:r w:rsidR="000C1DF1" w:rsidRPr="00257F9D">
        <w:rPr>
          <w:rFonts w:ascii="Goudy Old Style" w:hAnsi="Goudy Old Style"/>
          <w:color w:val="auto"/>
        </w:rPr>
        <w:t>ei soci o del direttore tecnico;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società in accomandita semplice) </w:t>
      </w:r>
      <w:r w:rsidRPr="00257F9D">
        <w:rPr>
          <w:rFonts w:ascii="Goudy Old Style" w:hAnsi="Goudy Old Style"/>
          <w:color w:val="auto"/>
        </w:rPr>
        <w:t xml:space="preserve">dei soci accomandatari o del direttore tecnico;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lastRenderedPageBreak/>
        <w:t xml:space="preserve">[_] </w:t>
      </w:r>
      <w:r w:rsidRPr="00257F9D">
        <w:rPr>
          <w:rFonts w:ascii="Goudy Old Style" w:hAnsi="Goudy Old Style"/>
          <w:b/>
          <w:bCs/>
          <w:i/>
          <w:iCs/>
          <w:color w:val="auto"/>
        </w:rPr>
        <w:t xml:space="preserve">(per altro tipo di società o consorzio) </w:t>
      </w:r>
      <w:r w:rsidRPr="00257F9D">
        <w:rPr>
          <w:rFonts w:ascii="Goudy Old Style" w:hAnsi="Goudy Old Style"/>
          <w:color w:val="auto"/>
        </w:rPr>
        <w:t xml:space="preserve">dei membri del consiglio di amministrazione muniti di poteri di legale rappresentanza, di direzione o di vigilanza, dei soggetti </w:t>
      </w:r>
      <w:r w:rsidR="00F434FC" w:rsidRPr="00257F9D">
        <w:rPr>
          <w:rFonts w:ascii="Goudy Old Style" w:hAnsi="Goudy Old Style"/>
          <w:color w:val="auto"/>
        </w:rPr>
        <w:t xml:space="preserve">muniti di poteri di </w:t>
      </w:r>
      <w:r w:rsidRPr="00257F9D">
        <w:rPr>
          <w:rFonts w:ascii="Goudy Old Style" w:hAnsi="Goudy Old Style"/>
          <w:color w:val="auto"/>
        </w:rPr>
        <w:t>rappresentanza, di direzione o di controllo, del direttore tecnico o del socio unico persona fisica, ovvero del socio di maggioranza (in caso di società con meno di quattro soci)</w:t>
      </w:r>
      <w:r w:rsidR="00257F9D">
        <w:rPr>
          <w:rFonts w:ascii="Goudy Old Style" w:hAnsi="Goudy Old Style"/>
          <w:color w:val="auto"/>
        </w:rPr>
        <w:t>.</w:t>
      </w:r>
    </w:p>
    <w:p w:rsidR="00F1140F" w:rsidRPr="00257F9D" w:rsidRDefault="00F1140F" w:rsidP="00F434FC">
      <w:pPr>
        <w:pStyle w:val="Default"/>
        <w:jc w:val="both"/>
        <w:rPr>
          <w:rFonts w:ascii="Goudy Old Style" w:hAnsi="Goudy Old Style"/>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 xml:space="preserve">G.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non è stata pronunciata sentenza di condanna passata in giudicato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uno dei seguenti reati: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1)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F434FC" w:rsidRPr="00257F9D" w:rsidRDefault="00F434FC"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2) delitti, consumati o tentati, di cui agli articoli 317, 318, 319, 319-ter, 319-quater, 320, 321, 322, 322-bis, 346-bis, 353, 353-bis, 354, 355 e 356 del codice penale nonché all'articolo 2635 del codice civile; </w:t>
      </w:r>
    </w:p>
    <w:p w:rsidR="00F434FC" w:rsidRPr="00257F9D" w:rsidRDefault="00F434FC" w:rsidP="0043766D">
      <w:pPr>
        <w:pStyle w:val="Default"/>
        <w:jc w:val="both"/>
        <w:rPr>
          <w:rFonts w:ascii="Goudy Old Style" w:hAnsi="Goudy Old Style"/>
          <w:color w:val="auto"/>
        </w:rPr>
      </w:pPr>
    </w:p>
    <w:p w:rsidR="00DC0B02" w:rsidRPr="00DC0B02" w:rsidRDefault="00DC0B02" w:rsidP="0043766D">
      <w:pPr>
        <w:pStyle w:val="Default"/>
        <w:jc w:val="both"/>
        <w:rPr>
          <w:rFonts w:ascii="Goudy Old Style" w:hAnsi="Goudy Old Style"/>
          <w:color w:val="auto"/>
        </w:rPr>
      </w:pPr>
      <w:r>
        <w:rPr>
          <w:rFonts w:ascii="Goudy Old Style" w:hAnsi="Goudy Old Style"/>
          <w:color w:val="auto"/>
        </w:rPr>
        <w:t xml:space="preserve">3) </w:t>
      </w:r>
      <w:r w:rsidRPr="00DC0B02">
        <w:rPr>
          <w:rFonts w:ascii="Goudy Old Style" w:hAnsi="Goudy Old Style"/>
          <w:color w:val="auto"/>
        </w:rPr>
        <w:t>false comunicazioni sociali di cui agli </w:t>
      </w:r>
      <w:hyperlink r:id="rId8" w:anchor="2621" w:history="1">
        <w:r w:rsidRPr="00DC0B02">
          <w:rPr>
            <w:rFonts w:ascii="Goudy Old Style" w:hAnsi="Goudy Old Style"/>
            <w:color w:val="auto"/>
          </w:rPr>
          <w:t>articoli 2621 e 2622 del codice civile</w:t>
        </w:r>
      </w:hyperlink>
      <w:r w:rsidRPr="00DC0B02">
        <w:rPr>
          <w:rFonts w:ascii="Goudy Old Style" w:hAnsi="Goudy Old Style"/>
          <w:color w:val="auto"/>
        </w:rPr>
        <w:t>;</w:t>
      </w:r>
    </w:p>
    <w:p w:rsidR="00DC0B02" w:rsidRPr="00DC0B02" w:rsidRDefault="00DC0B02"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4</w:t>
      </w:r>
      <w:r w:rsidRPr="00DC0B02">
        <w:rPr>
          <w:rFonts w:ascii="Goudy Old Style" w:hAnsi="Goudy Old Style"/>
          <w:color w:val="auto"/>
        </w:rPr>
        <w:t>)</w:t>
      </w:r>
      <w:r>
        <w:rPr>
          <w:rFonts w:ascii="Goudy Old Style" w:hAnsi="Goudy Old Style"/>
          <w:color w:val="auto"/>
        </w:rPr>
        <w:t xml:space="preserve"> </w:t>
      </w:r>
      <w:r w:rsidR="0043766D" w:rsidRPr="00257F9D">
        <w:rPr>
          <w:rFonts w:ascii="Goudy Old Style" w:hAnsi="Goudy Old Style"/>
          <w:color w:val="auto"/>
        </w:rPr>
        <w:t xml:space="preserve">frode ai sensi dell'articolo 1 della convenzione relativa alla tutela degli interessi finanziari delle Comunità europee;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5</w:t>
      </w:r>
      <w:r w:rsidR="0043766D" w:rsidRPr="00257F9D">
        <w:rPr>
          <w:rFonts w:ascii="Goudy Old Style" w:hAnsi="Goudy Old Style"/>
          <w:color w:val="auto"/>
        </w:rPr>
        <w:t xml:space="preserve">) delitti, consumati o tentati, commessi con finalità di terrorismo, anche internazionale, e di eversione dell'ordine costituzionale reati terroristici o reati connessi alle attività terroristiche;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6</w:t>
      </w:r>
      <w:r w:rsidR="0043766D" w:rsidRPr="00257F9D">
        <w:rPr>
          <w:rFonts w:ascii="Goudy Old Style" w:hAnsi="Goudy Old Style"/>
          <w:color w:val="auto"/>
        </w:rPr>
        <w:t xml:space="preserve">) delitti di cui agli articoli 648-bis, 648-ter e 648-ter.1 del codice penale, riciclaggio di proventi di attività criminose o finanziamento del terrorismo, quali definiti all'articolo 1 del decreto legislativo 22 giugno 2007, n. 109 e successive modificazioni;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7</w:t>
      </w:r>
      <w:r w:rsidR="0043766D" w:rsidRPr="00257F9D">
        <w:rPr>
          <w:rFonts w:ascii="Goudy Old Style" w:hAnsi="Goudy Old Style"/>
          <w:color w:val="auto"/>
        </w:rPr>
        <w:t xml:space="preserve">) sfruttamento del lavoro minorile e altre forme di tratta di esseri umani definite con il decreto legislativo 4 marzo 2014, n. 24;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8</w:t>
      </w:r>
      <w:r w:rsidR="0043766D" w:rsidRPr="00257F9D">
        <w:rPr>
          <w:rFonts w:ascii="Goudy Old Style" w:hAnsi="Goudy Old Style"/>
          <w:color w:val="auto"/>
        </w:rPr>
        <w:t xml:space="preserve">) ogni altro delitto da cui derivi, quale pena accessoria, l'incapacità di contrattare con la pubblica amministrazione; </w:t>
      </w:r>
    </w:p>
    <w:p w:rsidR="00F434FC" w:rsidRPr="00257F9D" w:rsidRDefault="00F434FC"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nei confronti: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iCs/>
          <w:color w:val="auto"/>
        </w:rPr>
        <w:t>[_]</w:t>
      </w:r>
      <w:r w:rsidRPr="00257F9D">
        <w:rPr>
          <w:rFonts w:ascii="Goudy Old Style" w:hAnsi="Goudy Old Style"/>
          <w:i/>
          <w:iCs/>
          <w:color w:val="auto"/>
        </w:rPr>
        <w:t xml:space="preserve"> </w:t>
      </w:r>
      <w:r w:rsidRPr="00257F9D">
        <w:rPr>
          <w:rFonts w:ascii="Goudy Old Style" w:hAnsi="Goudy Old Style"/>
          <w:b/>
          <w:bCs/>
          <w:i/>
          <w:iCs/>
          <w:color w:val="auto"/>
        </w:rPr>
        <w:t>(per impresa individuale</w:t>
      </w:r>
      <w:r w:rsidRPr="00257F9D">
        <w:rPr>
          <w:rFonts w:ascii="Goudy Old Style" w:hAnsi="Goudy Old Style"/>
          <w:i/>
          <w:iCs/>
          <w:color w:val="auto"/>
        </w:rPr>
        <w:t xml:space="preserve">) </w:t>
      </w:r>
      <w:r w:rsidRPr="00257F9D">
        <w:rPr>
          <w:rFonts w:ascii="Goudy Old Style" w:hAnsi="Goudy Old Style"/>
          <w:color w:val="auto"/>
        </w:rPr>
        <w:t>del titolare o del direttore tecnico</w:t>
      </w:r>
      <w:r w:rsidR="00F434FC" w:rsidRPr="00257F9D">
        <w:rPr>
          <w:rFonts w:ascii="Goudy Old Style" w:hAnsi="Goudy Old Style"/>
          <w:color w:val="auto"/>
        </w:rPr>
        <w:t>;</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w:t>
      </w:r>
      <w:r w:rsidRPr="00257F9D">
        <w:rPr>
          <w:rFonts w:ascii="Goudy Old Style" w:hAnsi="Goudy Old Style"/>
          <w:b/>
          <w:bCs/>
          <w:i/>
          <w:iCs/>
          <w:color w:val="auto"/>
        </w:rPr>
        <w:t>(per società in nome collettivo</w:t>
      </w:r>
      <w:r w:rsidRPr="00257F9D">
        <w:rPr>
          <w:rFonts w:ascii="Goudy Old Style" w:hAnsi="Goudy Old Style"/>
          <w:color w:val="auto"/>
        </w:rPr>
        <w:t>) dei soci o del direttore</w:t>
      </w:r>
      <w:r w:rsidR="00F434FC" w:rsidRPr="00257F9D">
        <w:rPr>
          <w:rFonts w:ascii="Goudy Old Style" w:hAnsi="Goudy Old Style"/>
          <w:color w:val="auto"/>
        </w:rPr>
        <w:t xml:space="preserve"> tecnico;</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Cs/>
          <w:color w:val="auto"/>
        </w:rPr>
        <w:t>[_]</w:t>
      </w:r>
      <w:r w:rsidRPr="00257F9D">
        <w:rPr>
          <w:rFonts w:ascii="Goudy Old Style" w:hAnsi="Goudy Old Style"/>
          <w:b/>
          <w:bCs/>
          <w:i/>
          <w:iCs/>
          <w:color w:val="auto"/>
        </w:rPr>
        <w:t xml:space="preserve"> (per società in accomandita semplice</w:t>
      </w:r>
      <w:r w:rsidRPr="00257F9D">
        <w:rPr>
          <w:rFonts w:ascii="Goudy Old Style" w:hAnsi="Goudy Old Style"/>
          <w:color w:val="auto"/>
        </w:rPr>
        <w:t>) dei soci accomandatari o del direttore tecnico</w:t>
      </w:r>
      <w:r w:rsidR="00F434FC" w:rsidRPr="00257F9D">
        <w:rPr>
          <w:rFonts w:ascii="Goudy Old Style" w:hAnsi="Goudy Old Style"/>
          <w:color w:val="auto"/>
        </w:rPr>
        <w: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altro tipo di società o consorzio) </w:t>
      </w:r>
      <w:r w:rsidRPr="00257F9D">
        <w:rPr>
          <w:rFonts w:ascii="Goudy Old Style" w:hAnsi="Goudy Old Style"/>
          <w:color w:val="auto"/>
        </w:rPr>
        <w:t>dei membri del consiglio di amministrazione muniti di poteri di legale rappresentanza, di direzione o di vigilanza, dei soggetti muniti di poteri di rappresentanza, di direzione o di controllo, del direttore tecnico o del socio unico persona fisica, ovvero del socio di maggioranza (in caso di società con meno di quattro soci)</w:t>
      </w:r>
      <w:r w:rsidR="00F434FC" w:rsidRPr="00257F9D">
        <w:rPr>
          <w:rFonts w:ascii="Goudy Old Style" w:hAnsi="Goudy Old Style"/>
          <w:color w:val="auto"/>
        </w:rPr>
        <w:t>;</w:t>
      </w:r>
      <w:r w:rsidRPr="00257F9D">
        <w:rPr>
          <w:rFonts w:ascii="Goudy Old Style" w:hAnsi="Goudy Old Style"/>
          <w:color w:val="auto"/>
        </w:rPr>
        <w:t xml:space="preserve"> </w:t>
      </w:r>
    </w:p>
    <w:p w:rsidR="00F434FC" w:rsidRPr="00257F9D" w:rsidRDefault="00F434FC" w:rsidP="00F434FC">
      <w:pPr>
        <w:pStyle w:val="Default"/>
        <w:jc w:val="center"/>
        <w:rPr>
          <w:rFonts w:ascii="Goudy Old Style" w:hAnsi="Goudy Old Style"/>
          <w:b/>
          <w:bCs/>
          <w:i/>
          <w:color w:val="auto"/>
        </w:rPr>
      </w:pPr>
    </w:p>
    <w:p w:rsidR="0043766D" w:rsidRPr="00257F9D" w:rsidRDefault="0043766D" w:rsidP="00F434FC">
      <w:pPr>
        <w:pStyle w:val="Default"/>
        <w:jc w:val="center"/>
        <w:rPr>
          <w:rFonts w:ascii="Goudy Old Style" w:hAnsi="Goudy Old Style"/>
          <w:i/>
          <w:color w:val="auto"/>
        </w:rPr>
      </w:pPr>
      <w:r w:rsidRPr="00257F9D">
        <w:rPr>
          <w:rFonts w:ascii="Goudy Old Style" w:hAnsi="Goudy Old Style"/>
          <w:b/>
          <w:bCs/>
          <w:i/>
          <w:color w:val="auto"/>
        </w:rPr>
        <w:t>in alternativa</w:t>
      </w:r>
    </w:p>
    <w:p w:rsidR="00F434FC"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 precedente punto c) è stata pronunciata sentenza definitiva di condanna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reati sopraelencati dal n. 1) al n. 7).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Di seguito vengono riportati i dati identificativi dell’interessato dalla sentenza/decreto ed i relativi reati </w:t>
      </w:r>
      <w:r w:rsidRPr="00257F9D">
        <w:rPr>
          <w:rFonts w:ascii="Goudy Old Style" w:hAnsi="Goudy Old Style"/>
          <w:i/>
          <w:iCs/>
          <w:color w:val="auto"/>
        </w:rPr>
        <w:t>(Debbono essere indicate tutte le condanne penali riportate)</w:t>
      </w:r>
      <w:r w:rsidRPr="00257F9D">
        <w:rPr>
          <w:rFonts w:ascii="Goudy Old Style" w:hAnsi="Goudy Old Style"/>
          <w:color w:val="auto"/>
        </w:rPr>
        <w:t xml:space="preserve">: </w:t>
      </w:r>
    </w:p>
    <w:p w:rsidR="0043766D" w:rsidRPr="00257F9D" w:rsidRDefault="0043766D" w:rsidP="00F434FC">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C.F. _____________________, reati commessi ____________________________ condanne penali riportate (anche patteggiate): _______________________________,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C.F. _____________________, reati commessi ____________________________ condanne penali riportate (anche patteggiate 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tuttavia nei confronti dei suindicati soggetti: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il reato è stato depenalizzato;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è intervenuta la riabilitazione;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il reato è stato dichiarato estinto dopo la condanna; </w:t>
      </w:r>
    </w:p>
    <w:p w:rsidR="00F434FC"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00F434FC" w:rsidRPr="00257F9D">
        <w:rPr>
          <w:rFonts w:ascii="Goudy Old Style" w:hAnsi="Goudy Old Style"/>
          <w:color w:val="auto"/>
        </w:rPr>
        <w:t xml:space="preserve">la condanna è stata revocata. </w:t>
      </w:r>
    </w:p>
    <w:p w:rsidR="00F434FC" w:rsidRPr="00257F9D" w:rsidRDefault="00F434FC" w:rsidP="00F434FC">
      <w:pPr>
        <w:pStyle w:val="Default"/>
        <w:jc w:val="both"/>
        <w:rPr>
          <w:rFonts w:ascii="Goudy Old Style" w:hAnsi="Goudy Old Style"/>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 xml:space="preserve">H. </w:t>
      </w:r>
    </w:p>
    <w:p w:rsidR="00F434FC" w:rsidRPr="00257F9D" w:rsidRDefault="0043766D" w:rsidP="00F434FC">
      <w:pPr>
        <w:pStyle w:val="Default"/>
        <w:jc w:val="both"/>
        <w:rPr>
          <w:rFonts w:ascii="Goudy Old Style" w:hAnsi="Goudy Old Style"/>
          <w:b/>
          <w:bCs/>
          <w:i/>
          <w:iCs/>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che nell’anno antecedente la data della lettera di invito non sono cessati dalla carica i soggetti indicati all’art. 80, c</w:t>
      </w:r>
      <w:r w:rsidR="00F1140F" w:rsidRPr="00257F9D">
        <w:rPr>
          <w:rFonts w:ascii="Goudy Old Style" w:hAnsi="Goudy Old Style"/>
          <w:color w:val="auto"/>
        </w:rPr>
        <w:t>omma 3, del D. Lgs. n. 50/2016.</w:t>
      </w:r>
    </w:p>
    <w:p w:rsidR="00F434FC" w:rsidRPr="00257F9D" w:rsidRDefault="00F434FC" w:rsidP="0043766D">
      <w:pPr>
        <w:pStyle w:val="Default"/>
        <w:jc w:val="both"/>
        <w:rPr>
          <w:rFonts w:ascii="Goudy Old Style" w:hAnsi="Goudy Old Style"/>
          <w:b/>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I.</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all’art. 80, comma 3, del D. Lgs. n. 50/2016 cessati dalla carica nell’anno antecedente la data della lettera di invito non è stata pronunciata sentenza definitiva di condanna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i reati sopraelencati dal n. 1) al n. 7; </w:t>
      </w:r>
    </w:p>
    <w:p w:rsidR="0043766D" w:rsidRPr="00257F9D" w:rsidRDefault="0043766D" w:rsidP="0043766D">
      <w:pPr>
        <w:pStyle w:val="Default"/>
        <w:jc w:val="both"/>
        <w:rPr>
          <w:rFonts w:ascii="Goudy Old Style" w:hAnsi="Goudy Old Style"/>
          <w:color w:val="auto"/>
        </w:rPr>
      </w:pPr>
    </w:p>
    <w:p w:rsidR="0043766D" w:rsidRPr="00257F9D" w:rsidRDefault="0043766D" w:rsidP="00F434FC">
      <w:pPr>
        <w:pStyle w:val="Default"/>
        <w:jc w:val="center"/>
        <w:rPr>
          <w:rFonts w:ascii="Goudy Old Style" w:hAnsi="Goudy Old Style"/>
          <w:i/>
          <w:color w:val="auto"/>
        </w:rPr>
      </w:pPr>
      <w:r w:rsidRPr="00257F9D">
        <w:rPr>
          <w:rFonts w:ascii="Goudy Old Style" w:hAnsi="Goudy Old Style"/>
          <w:b/>
          <w:bCs/>
          <w:i/>
          <w:color w:val="auto"/>
        </w:rPr>
        <w:t>in alternativa</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all’art. 80, comma 3, del D. Lgs. n. 50/2016 cessati dalla carica nell’anno antecedente la data della lettera di invito è stata pronunciata sentenza di condanna passata in giudicato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i reati sopraelencati dal n. 1) al n. 7). Di seguito vengono riportati i dati identificativi dell’interessato dalla sentenza/decreto ed i relativi reati (</w:t>
      </w:r>
      <w:r w:rsidRPr="00257F9D">
        <w:rPr>
          <w:rFonts w:ascii="Goudy Old Style" w:hAnsi="Goudy Old Style"/>
          <w:i/>
          <w:iCs/>
          <w:color w:val="auto"/>
        </w:rPr>
        <w:t xml:space="preserve">Debbono essere indicate tutte le condanne penali riportate):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C.F. _____________________, reati commessi ____________________________ condanne penali riportate </w:t>
      </w:r>
      <w:r w:rsidRPr="00257F9D">
        <w:rPr>
          <w:rFonts w:ascii="Goudy Old Style" w:hAnsi="Goudy Old Style"/>
          <w:i/>
          <w:iCs/>
          <w:color w:val="auto"/>
        </w:rPr>
        <w:t>(anche patteggiate)</w:t>
      </w:r>
      <w:r w:rsidRPr="00257F9D">
        <w:rPr>
          <w:rFonts w:ascii="Goudy Old Style" w:hAnsi="Goudy Old Style"/>
          <w:color w:val="auto"/>
        </w:rPr>
        <w:t xml:space="preserve">: _______________________________,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lastRenderedPageBreak/>
        <w:t xml:space="preserve">C.F. _____________________, reati commessi ____________________________ condanne penali riportate </w:t>
      </w:r>
      <w:r w:rsidRPr="00257F9D">
        <w:rPr>
          <w:rFonts w:ascii="Goudy Old Style" w:hAnsi="Goudy Old Style"/>
          <w:i/>
          <w:iCs/>
          <w:color w:val="auto"/>
        </w:rPr>
        <w:t xml:space="preserve">(anche patteggiate): </w:t>
      </w:r>
      <w:r w:rsidRPr="00257F9D">
        <w:rPr>
          <w:rFonts w:ascii="Goudy Old Style" w:hAnsi="Goudy Old Style"/>
          <w:color w:val="auto"/>
        </w:rPr>
        <w:t xml:space="preserve">_______________________________, Autorità giudiziaria che ha emesso la sentenza/decreto di condanna ______________________________________________; </w:t>
      </w:r>
    </w:p>
    <w:p w:rsidR="00793154" w:rsidRDefault="00793154" w:rsidP="00F1140F">
      <w:pPr>
        <w:pStyle w:val="Default"/>
        <w:jc w:val="both"/>
        <w:rPr>
          <w:rFonts w:ascii="Goudy Old Style" w:hAnsi="Goudy Old Style"/>
          <w:color w:val="auto"/>
        </w:rPr>
      </w:pPr>
    </w:p>
    <w:p w:rsidR="00F1140F" w:rsidRPr="00257F9D" w:rsidRDefault="0043766D" w:rsidP="00F1140F">
      <w:pPr>
        <w:pStyle w:val="Default"/>
        <w:jc w:val="both"/>
        <w:rPr>
          <w:rFonts w:ascii="Goudy Old Style" w:hAnsi="Goudy Old Style"/>
          <w:color w:val="auto"/>
        </w:rPr>
      </w:pPr>
      <w:r w:rsidRPr="00257F9D">
        <w:rPr>
          <w:rFonts w:ascii="Goudy Old Style" w:hAnsi="Goudy Old Style"/>
          <w:color w:val="auto"/>
        </w:rPr>
        <w:t xml:space="preserve">tuttavia nei confronti dei suindicati soggetti: </w:t>
      </w:r>
    </w:p>
    <w:p w:rsidR="00F1140F" w:rsidRPr="00257F9D" w:rsidRDefault="00F1140F" w:rsidP="00F1140F">
      <w:pPr>
        <w:pStyle w:val="Default"/>
        <w:jc w:val="both"/>
        <w:rPr>
          <w:rFonts w:ascii="Goudy Old Style" w:hAnsi="Goudy Old Style"/>
          <w:color w:val="auto"/>
        </w:rPr>
      </w:pPr>
    </w:p>
    <w:p w:rsidR="0043766D" w:rsidRPr="00257F9D" w:rsidRDefault="0043766D" w:rsidP="00F1140F">
      <w:pPr>
        <w:pStyle w:val="Default"/>
        <w:jc w:val="both"/>
        <w:rPr>
          <w:rFonts w:ascii="Goudy Old Style" w:hAnsi="Goudy Old Style"/>
          <w:color w:val="auto"/>
        </w:rPr>
      </w:pPr>
      <w:r w:rsidRPr="00257F9D">
        <w:rPr>
          <w:rFonts w:ascii="Goudy Old Style" w:hAnsi="Goudy Old Style"/>
          <w:color w:val="auto"/>
        </w:rPr>
        <w:t xml:space="preserve">[_] l’impresa/società ha adottato i seguenti atti o le seguenti misure di completa ed effettiva dissociazione dalla loro condotta penalmente sanzionata: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il reato è stato depenalizzato;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è intervenuta la riabilitazione del reato;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il reato è stato dichiarato estinto dopo la condanna;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[_</w:t>
      </w:r>
      <w:r w:rsidR="00F1140F" w:rsidRPr="00257F9D">
        <w:rPr>
          <w:rFonts w:ascii="Goudy Old Style" w:hAnsi="Goudy Old Style"/>
          <w:color w:val="auto"/>
        </w:rPr>
        <w:t>] la condanna è stata revocata.</w:t>
      </w:r>
    </w:p>
    <w:p w:rsidR="00F434FC" w:rsidRPr="00257F9D" w:rsidRDefault="00F434FC"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J.</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ha commesso gravi infrazioni debitamente accertate alle norme in materia di salute e sicurezza sul lavoro nonché agli obblighi di cui all'articolo 30, </w:t>
      </w:r>
      <w:r w:rsidR="00F1140F" w:rsidRPr="00257F9D">
        <w:rPr>
          <w:rFonts w:ascii="Goudy Old Style" w:hAnsi="Goudy Old Style"/>
          <w:color w:val="auto"/>
        </w:rPr>
        <w:t>comma 3, del D.Lgs. n. 50/2016.</w:t>
      </w:r>
    </w:p>
    <w:p w:rsidR="00702379" w:rsidRPr="00257F9D" w:rsidRDefault="00702379" w:rsidP="0043766D">
      <w:pPr>
        <w:pStyle w:val="Default"/>
        <w:spacing w:after="27"/>
        <w:jc w:val="both"/>
        <w:rPr>
          <w:rFonts w:ascii="Goudy Old Style" w:hAnsi="Goudy Old Style"/>
          <w:i/>
          <w:iCs/>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K.</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793154">
        <w:rPr>
          <w:rFonts w:ascii="Goudy Old Style" w:hAnsi="Goudy Old Style"/>
          <w:color w:val="auto"/>
        </w:rPr>
        <w:t xml:space="preserve">che l’impresa/società non si è resa colpevole di gravi illeciti professionali tali da rendere dubbia la sua integrità o affidabilità </w:t>
      </w:r>
      <w:r w:rsidRPr="00793154">
        <w:rPr>
          <w:rFonts w:ascii="Goudy Old Style" w:hAnsi="Goudy Old Style"/>
          <w:i/>
          <w:iCs/>
          <w:color w:val="auto"/>
        </w:rPr>
        <w:t>(tra questi illeciti rientrano le significative carenze nell'esecuzione di un precedente contratto di appalto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w:t>
      </w:r>
      <w:r w:rsidRPr="00257F9D">
        <w:rPr>
          <w:rFonts w:ascii="Goudy Old Style" w:hAnsi="Goudy Old Style"/>
          <w:i/>
          <w:iCs/>
          <w:color w:val="auto"/>
        </w:rPr>
        <w:t xml:space="preserve"> riservate ai fini di proprio vantaggio; il fornire, anche per negligenza, informazioni false o fuorvianti suscettibili di influenzare le decisioni sull'esclusione, la selezione o l'aggiudicazion</w:t>
      </w:r>
      <w:r w:rsidRPr="00257F9D">
        <w:rPr>
          <w:rFonts w:ascii="Goudy Old Style" w:hAnsi="Goudy Old Style"/>
          <w:color w:val="auto"/>
        </w:rPr>
        <w:t xml:space="preserve">e </w:t>
      </w:r>
      <w:r w:rsidRPr="00257F9D">
        <w:rPr>
          <w:rFonts w:ascii="Goudy Old Style" w:hAnsi="Goudy Old Style"/>
          <w:i/>
          <w:iCs/>
          <w:color w:val="auto"/>
        </w:rPr>
        <w:t>ovvero l'omettere le informazioni dovute ai fini del corretto svolgimento della procedura di selezione)</w:t>
      </w:r>
      <w:r w:rsidR="00F1140F" w:rsidRPr="00257F9D">
        <w:rPr>
          <w:rFonts w:ascii="Goudy Old Style" w:hAnsi="Goudy Old Style"/>
          <w:color w:val="auto"/>
        </w:rPr>
        <w:t>.</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 xml:space="preserve">L. </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la partecipazione dell’impresa/società non determina una situazione di conflitto di interesse ai sensi dell’art. 42, </w:t>
      </w:r>
      <w:r w:rsidR="00F1140F" w:rsidRPr="00257F9D">
        <w:rPr>
          <w:rFonts w:ascii="Goudy Old Style" w:hAnsi="Goudy Old Style"/>
          <w:color w:val="auto"/>
        </w:rPr>
        <w:t>comma 2, del D.Lgs. n. 50/2016.</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M.</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è stata soggetta alla sanzione interdittiva di cui all'articolo 9, comma 2, lettera c) del decreto legislativo 8 giugno 2001, n. 231 o ad altra sanzione che comporta il divieto di contrarre con la pubblica amministrazione, compresi i provvedimenti </w:t>
      </w:r>
      <w:proofErr w:type="spellStart"/>
      <w:r w:rsidRPr="00257F9D">
        <w:rPr>
          <w:rFonts w:ascii="Goudy Old Style" w:hAnsi="Goudy Old Style"/>
          <w:color w:val="auto"/>
        </w:rPr>
        <w:t>interdittivi</w:t>
      </w:r>
      <w:proofErr w:type="spellEnd"/>
      <w:r w:rsidRPr="00257F9D">
        <w:rPr>
          <w:rFonts w:ascii="Goudy Old Style" w:hAnsi="Goudy Old Style"/>
          <w:color w:val="auto"/>
        </w:rPr>
        <w:t xml:space="preserve"> di cui all'articolo 14 del decreto le</w:t>
      </w:r>
      <w:r w:rsidR="00F1140F" w:rsidRPr="00257F9D">
        <w:rPr>
          <w:rFonts w:ascii="Goudy Old Style" w:hAnsi="Goudy Old Style"/>
          <w:color w:val="auto"/>
        </w:rPr>
        <w:t>gislativo 9 aprile 2008, n. 81.</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N.</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che l'impresa/società non è iscritta nel casellario informatico tenuto dall'Osservatorio dell'ANAC per aver presentato false dichiarazioni o falsa documentazione ai fini del rilascio dell'</w:t>
      </w:r>
      <w:r w:rsidR="00F1140F" w:rsidRPr="00257F9D">
        <w:rPr>
          <w:rFonts w:ascii="Goudy Old Style" w:hAnsi="Goudy Old Style"/>
          <w:color w:val="auto"/>
        </w:rPr>
        <w:t>attestazione di qualificazione.</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lastRenderedPageBreak/>
        <w:t>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non ha violato il divieto di intestazione fiduciaria di cui all'articolo 17 della legge 19 marzo 1990, n. 55;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702379">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l’accertamento definitivo della violazione del divieto di intestazione fiduciaria posto </w:t>
      </w:r>
      <w:r w:rsidR="00702379" w:rsidRPr="00257F9D">
        <w:rPr>
          <w:rFonts w:ascii="Goudy Old Style" w:hAnsi="Goudy Old Style"/>
          <w:color w:val="auto"/>
        </w:rPr>
        <w:t xml:space="preserve"> </w:t>
      </w:r>
      <w:r w:rsidRPr="00257F9D">
        <w:rPr>
          <w:rFonts w:ascii="Goudy Old Style" w:hAnsi="Goudy Old Style"/>
          <w:color w:val="auto"/>
        </w:rPr>
        <w:t xml:space="preserve">dall'art. 17 della legge 19 marzo 1990, n. 55 è avvenuto da oltre un anno; </w:t>
      </w: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la violazione del divieto di intestazione fiduciaria posto dall'art. 17 della legge 19 mar</w:t>
      </w:r>
      <w:r w:rsidR="00F1140F" w:rsidRPr="00257F9D">
        <w:rPr>
          <w:rFonts w:ascii="Goudy Old Style" w:hAnsi="Goudy Old Style"/>
          <w:color w:val="auto"/>
        </w:rPr>
        <w:t>zo 1990, n. 55 è stata rimossa.</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P.</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non ha commesso violazioni gravi, definitivamente accertate, rispetto agli obblighi relativi al pagamento delle imposte e tasse o dei contributi previdenziali, secondo la legislazione italiana o quella dello Stato in cui sono stabiliti; </w:t>
      </w: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bottom w:val="single" w:sz="8" w:space="1" w:color="000000" w:themeColor="text1"/>
        </w:pBdr>
        <w:jc w:val="both"/>
        <w:rPr>
          <w:rFonts w:ascii="Goudy Old Style" w:hAnsi="Goudy Old Style"/>
          <w:i/>
          <w:iCs/>
          <w:color w:val="auto"/>
        </w:rPr>
      </w:pPr>
      <w:r w:rsidRPr="00257F9D">
        <w:rPr>
          <w:rFonts w:ascii="Goudy Old Style" w:hAnsi="Goudy Old Style"/>
          <w:i/>
          <w:iCs/>
          <w:color w:val="auto"/>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L’esclusione dalla gara non va disposta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w:t>
      </w:r>
      <w:r w:rsidR="00F1140F" w:rsidRPr="00257F9D">
        <w:rPr>
          <w:rFonts w:ascii="Goudy Old Style" w:hAnsi="Goudy Old Style"/>
          <w:i/>
          <w:iCs/>
          <w:color w:val="auto"/>
        </w:rPr>
        <w:t>a presentazione della domanda).</w:t>
      </w:r>
    </w:p>
    <w:p w:rsidR="00702379" w:rsidRPr="00257F9D" w:rsidRDefault="00702379" w:rsidP="00702379">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Q.</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è iscritta nel casellario informatico ai fini dell’esclusione dalle procedure di gara e dagli affidamenti di subappalto per aver presentato falsa dichiarazione o falsa documentazione nelle procedure di gara e </w:t>
      </w:r>
      <w:r w:rsidR="00F1140F" w:rsidRPr="00257F9D">
        <w:rPr>
          <w:rFonts w:ascii="Goudy Old Style" w:hAnsi="Goudy Old Style"/>
          <w:color w:val="auto"/>
        </w:rPr>
        <w:t>nell’affidamento di subappalto.</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R.</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w:t>
      </w:r>
      <w:r w:rsidRPr="00257F9D">
        <w:rPr>
          <w:rFonts w:ascii="Goudy Old Style" w:hAnsi="Goudy Old Style"/>
          <w:b/>
          <w:bCs/>
          <w:i/>
          <w:iCs/>
          <w:color w:val="auto"/>
        </w:rPr>
        <w:t>(scegliere una alternativa)</w:t>
      </w:r>
      <w:r w:rsidRPr="00257F9D">
        <w:rPr>
          <w:rFonts w:ascii="Goudy Old Style" w:hAnsi="Goudy Old Style"/>
          <w:i/>
          <w:iCs/>
          <w:color w:val="auto"/>
        </w:rPr>
        <w:t xml:space="preserv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è in regola con le norme che disciplinano il diritto al lavoro dei disabili di cui alla legge 12 marzo 1999, n. 68; </w:t>
      </w: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[_] non è assoggettata agli obblighi previsti d</w:t>
      </w:r>
      <w:r w:rsidR="00F1140F" w:rsidRPr="00257F9D">
        <w:rPr>
          <w:rFonts w:ascii="Goudy Old Style" w:hAnsi="Goudy Old Style"/>
          <w:color w:val="auto"/>
        </w:rPr>
        <w:t>alla Legge 12 marzo 1999 n. 68.</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S.</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di applicare ai propri dipendenti il seguente CCNL (……………) ______________________, di avere un organico di n. _____ dipendenti, di avere quale Matricola INPS ___________________, Codice INAIL ______</w:t>
      </w:r>
      <w:r w:rsidR="00F1140F" w:rsidRPr="00257F9D">
        <w:rPr>
          <w:rFonts w:ascii="Goudy Old Style" w:hAnsi="Goudy Old Style"/>
          <w:color w:val="auto"/>
        </w:rPr>
        <w:t>_________________.</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i soggetti di cui alla precedente lettera c) non sono stati vittime dei reati previsti e puniti dagli articoli 317 e 629 del codice penale aggravati ai sensi dell’articolo 7 del decreto-legge 13 maggio 1991, n. 152, convertito, con modificazioni, dalla legge 12 luglio 1991, n. 203;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i soggetti di cui alla precedente lettera c), e di seguito indicati, essendo stati vittime dei reati previsti e puniti dagli articoli 317 e 629 del codice penale aggravati ai sensi dell’articolo 7 del decreto-legge 13 maggio 1991, n. 152, convertito, con modificazioni, dalla legge 12 luglio 1991, n. 203, hanno denunciato i fatti all’autorità giudiziaria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 nato a ______________ il ______________, C.F. _______________________, carica ricoperta 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 nato a ______________ il ________________, C.F. _______________________, carica ricoperta ___________________________; </w:t>
      </w:r>
    </w:p>
    <w:p w:rsidR="00702379" w:rsidRPr="00257F9D" w:rsidRDefault="00702379" w:rsidP="00702379">
      <w:pPr>
        <w:pStyle w:val="Default"/>
        <w:jc w:val="center"/>
        <w:rPr>
          <w:rFonts w:ascii="Goudy Old Style" w:hAnsi="Goudy Old Style"/>
          <w:b/>
          <w:bCs/>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color w:val="auto"/>
        </w:rPr>
        <w:t>ovvero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i soggetti di cui alla precedente lettera c), e di seguito indicati, pur essendo stati vittime dei reati previsti e puniti dagli articoli 317 e 629 del codice penale aggravati ai sensi dell’articolo 7 del decreto-legge 13 maggio 1991, n. 152, convertito, con modificazioni, dalla legge 12 luglio 1991, n. 203, non hanno denunciato i fatti all’autorità giudiziaria ricorrendo i casi previsti dall’articolo 4, primo comma, della legge 24 novembre 1981, n. 689: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il _______________, C.F. 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il _______________,</w:t>
      </w:r>
      <w:r w:rsidR="00F1140F" w:rsidRPr="00257F9D">
        <w:rPr>
          <w:rFonts w:ascii="Goudy Old Style" w:hAnsi="Goudy Old Style"/>
          <w:color w:val="auto"/>
        </w:rPr>
        <w:t xml:space="preserve"> C.F. ________________________.</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U.</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l’impresa/società non si trova in alcuna situazione di controllo di cui all’art. 2359 del codice civile o in una qualsiasi relazione, anche di fatto, con alcun soggetto partecipante alla gara e di aver formulato l’offerta autonomamente;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i/>
          <w:color w:val="auto"/>
        </w:rPr>
      </w:pPr>
      <w:r w:rsidRPr="00257F9D">
        <w:rPr>
          <w:rFonts w:ascii="Goudy Old Style" w:hAnsi="Goudy Old Style"/>
          <w:b/>
          <w:bCs/>
          <w:i/>
          <w:color w:val="auto"/>
        </w:rPr>
        <w:t>in alternativa</w:t>
      </w:r>
    </w:p>
    <w:p w:rsidR="00702379" w:rsidRPr="00257F9D" w:rsidRDefault="0043766D" w:rsidP="00702379">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di non essere a conoscenza della partecipazione alla procedura di gara di soggetti che si trovano, rispetto all’impresa/società, in una delle situazioni di controllo di cui all’articolo 2359 del codice civile o in una qualsiasi relazione, anche di fatto, e di aver formulato </w:t>
      </w:r>
      <w:r w:rsidR="00702379" w:rsidRPr="00257F9D">
        <w:rPr>
          <w:rFonts w:ascii="Goudy Old Style" w:hAnsi="Goudy Old Style"/>
          <w:color w:val="auto"/>
        </w:rPr>
        <w:t xml:space="preserve">l’offerta autonomamente; </w:t>
      </w:r>
    </w:p>
    <w:p w:rsidR="00702379" w:rsidRPr="00257F9D" w:rsidRDefault="00702379" w:rsidP="00702379">
      <w:pPr>
        <w:pStyle w:val="Default"/>
        <w:jc w:val="center"/>
        <w:rPr>
          <w:rFonts w:ascii="Goudy Old Style" w:hAnsi="Goudy Old Style"/>
          <w:bCs/>
          <w:color w:val="auto"/>
        </w:rPr>
      </w:pPr>
    </w:p>
    <w:p w:rsidR="0043766D" w:rsidRPr="00257F9D" w:rsidRDefault="0043766D" w:rsidP="00702379">
      <w:pPr>
        <w:pStyle w:val="Default"/>
        <w:jc w:val="center"/>
        <w:rPr>
          <w:rFonts w:ascii="Goudy Old Style" w:hAnsi="Goudy Old Style"/>
          <w:b/>
          <w:i/>
          <w:color w:val="auto"/>
        </w:rPr>
      </w:pPr>
      <w:r w:rsidRPr="00257F9D">
        <w:rPr>
          <w:rFonts w:ascii="Goudy Old Style" w:hAnsi="Goudy Old Style"/>
          <w:b/>
          <w:bCs/>
          <w:i/>
          <w:color w:val="auto"/>
        </w:rPr>
        <w:t>in alternativa</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di essere a conoscenza della partecipazione alla procedura di gara del/i seguente/i soggetto/i ___________________________________________ che si trova/no, rispetto all’impresa/società, in situazione di controllo di cui all’articolo 2359 del codice civile o in una qualsiasi relazione, anche di fatto, e di aver formulato l’offerta autonomamente (</w:t>
      </w:r>
      <w:r w:rsidRPr="00257F9D">
        <w:rPr>
          <w:rFonts w:ascii="Goudy Old Style" w:hAnsi="Goudy Old Style"/>
          <w:b/>
          <w:bCs/>
          <w:i/>
          <w:iCs/>
          <w:color w:val="auto"/>
        </w:rPr>
        <w:t xml:space="preserve">in tal caso dovrà essere allegata, in busta chiusa, la documentazione utile a dimostrare che tale situazione di controllo non ha influito sulla formulazione dell’offerta). </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V.</w:t>
      </w:r>
    </w:p>
    <w:p w:rsidR="00702379"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ai sensi dell’art. 1bis, comma 14, della L. n. 383/2011 e s.m.i., non si avvale di piani individuali di emersione ovvero che il periodo di emersione </w:t>
      </w:r>
      <w:r w:rsidR="00702379" w:rsidRPr="00257F9D">
        <w:rPr>
          <w:rFonts w:ascii="Goudy Old Style" w:hAnsi="Goudy Old Style"/>
          <w:color w:val="auto"/>
        </w:rPr>
        <w:t>si</w:t>
      </w:r>
      <w:r w:rsidR="00F1140F" w:rsidRPr="00257F9D">
        <w:rPr>
          <w:rFonts w:ascii="Goudy Old Style" w:hAnsi="Goudy Old Style"/>
          <w:color w:val="auto"/>
        </w:rPr>
        <w:t xml:space="preserve"> è comunque concluso.</w:t>
      </w:r>
    </w:p>
    <w:p w:rsidR="00702379" w:rsidRPr="00257F9D" w:rsidRDefault="00702379" w:rsidP="00702379">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W.</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di aver esaminato e di accettare, senza condizione o riserva alcuna, tutte le norme e disposizioni contenute nella lettera di invito, nel capitolato speciale di appalto e negli altri</w:t>
      </w:r>
      <w:r w:rsidR="00F1140F" w:rsidRPr="00257F9D">
        <w:rPr>
          <w:rFonts w:ascii="Goudy Old Style" w:hAnsi="Goudy Old Style"/>
          <w:color w:val="auto"/>
        </w:rPr>
        <w:t xml:space="preserve"> documenti posti a base di gara.</w:t>
      </w:r>
    </w:p>
    <w:p w:rsidR="00702379" w:rsidRPr="00257F9D" w:rsidRDefault="00702379" w:rsidP="00702379">
      <w:pPr>
        <w:pStyle w:val="Default"/>
        <w:spacing w:after="27"/>
        <w:jc w:val="both"/>
        <w:rPr>
          <w:rFonts w:ascii="Goudy Old Style" w:hAnsi="Goudy Old Style"/>
          <w:b/>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8"/>
        <w:jc w:val="both"/>
        <w:rPr>
          <w:rFonts w:ascii="Goudy Old Style" w:hAnsi="Goudy Old Style"/>
          <w:b/>
          <w:color w:val="auto"/>
        </w:rPr>
      </w:pPr>
      <w:r w:rsidRPr="00257F9D">
        <w:rPr>
          <w:rFonts w:ascii="Goudy Old Style" w:hAnsi="Goudy Old Style"/>
          <w:b/>
          <w:color w:val="auto"/>
        </w:rPr>
        <w:t>Y.</w:t>
      </w:r>
    </w:p>
    <w:p w:rsidR="0043766D" w:rsidRPr="00257F9D" w:rsidRDefault="0043766D" w:rsidP="00257F9D">
      <w:pPr>
        <w:pStyle w:val="Default"/>
        <w:pBdr>
          <w:bottom w:val="single" w:sz="8" w:space="1" w:color="000000" w:themeColor="text1"/>
        </w:pBdr>
        <w:spacing w:after="28"/>
        <w:jc w:val="both"/>
        <w:rPr>
          <w:rFonts w:ascii="Goudy Old Style" w:hAnsi="Goudy Old Style"/>
          <w:color w:val="auto"/>
        </w:rPr>
      </w:pPr>
      <w:r w:rsidRPr="00257F9D">
        <w:rPr>
          <w:rFonts w:ascii="Goudy Old Style" w:hAnsi="Goudy Old Style"/>
          <w:color w:val="auto"/>
        </w:rPr>
        <w:t>di aver preso esatta cognizione della natura dell’appalto e di tutte le circostanze generali e particolari che possono avere influito o influire sia sulla esecuzione dell’appalto, sia sulla determinazione della propria proposta e di giudicare, pertanto, remunerativa la proposta economica presentata, dichiarando non applicabile</w:t>
      </w:r>
      <w:r w:rsidR="00F1140F" w:rsidRPr="00257F9D">
        <w:rPr>
          <w:rFonts w:ascii="Goudy Old Style" w:hAnsi="Goudy Old Style"/>
          <w:color w:val="auto"/>
        </w:rPr>
        <w:t xml:space="preserve"> l’art. 1664 del codice civile.</w:t>
      </w:r>
    </w:p>
    <w:p w:rsidR="00702379" w:rsidRPr="00257F9D" w:rsidRDefault="00702379" w:rsidP="0043766D">
      <w:pPr>
        <w:pStyle w:val="Default"/>
        <w:spacing w:after="28"/>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X.</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di aver preso conoscenza e di aver tenuto conto nella formulazione della proposta delle condizioni contrattuali e degli oneri conseguenti e degli obblighi e degli oneri relativi alle disposizioni in materia di sicurezza, di assicurazione, di condizioni di lavoro e di previdenza e assistenza in vigore nel luogo dove de</w:t>
      </w:r>
      <w:r w:rsidR="00F1140F" w:rsidRPr="00257F9D">
        <w:rPr>
          <w:rFonts w:ascii="Goudy Old Style" w:hAnsi="Goudy Old Style"/>
          <w:color w:val="auto"/>
        </w:rPr>
        <w:t>vono essere eseguiti i servizi.</w:t>
      </w:r>
    </w:p>
    <w:p w:rsidR="00702379" w:rsidRPr="00257F9D" w:rsidRDefault="00702379" w:rsidP="00702379">
      <w:pPr>
        <w:pStyle w:val="Default"/>
        <w:jc w:val="both"/>
        <w:rPr>
          <w:rFonts w:ascii="Goudy Old Style" w:hAnsi="Goudy Old Style"/>
          <w:color w:val="auto"/>
        </w:rPr>
      </w:pPr>
    </w:p>
    <w:p w:rsidR="00F1140F" w:rsidRPr="00257F9D" w:rsidRDefault="00F1140F"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Z.</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9E7882">
        <w:rPr>
          <w:rFonts w:ascii="Goudy Old Style" w:hAnsi="Goudy Old Style"/>
          <w:color w:val="auto"/>
        </w:rPr>
        <w:t>attesta di avere accertato l’esistenza e la reperibilità sul mercato degli strumenti e del personale da impiegar</w:t>
      </w:r>
      <w:r w:rsidR="00F1140F" w:rsidRPr="009E7882">
        <w:rPr>
          <w:rFonts w:ascii="Goudy Old Style" w:hAnsi="Goudy Old Style"/>
          <w:color w:val="auto"/>
        </w:rPr>
        <w:t>e nell’esecuzione dell’appalto.</w:t>
      </w:r>
    </w:p>
    <w:p w:rsidR="00F1140F" w:rsidRPr="00257F9D" w:rsidRDefault="00F1140F" w:rsidP="0043766D">
      <w:pPr>
        <w:pStyle w:val="Default"/>
        <w:spacing w:after="27"/>
        <w:jc w:val="both"/>
        <w:rPr>
          <w:rFonts w:ascii="Goudy Old Style" w:hAnsi="Goudy Old Style"/>
          <w:color w:val="auto"/>
        </w:rPr>
      </w:pPr>
    </w:p>
    <w:p w:rsidR="00F1140F" w:rsidRPr="00257F9D" w:rsidRDefault="00F1140F"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AA.</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di non aver concluso contratti di lavoro subordinato o autonomo e di non aver attribuito incarichi ad ex dipendenti </w:t>
      </w:r>
      <w:r w:rsidR="00FD7D61">
        <w:rPr>
          <w:rFonts w:ascii="Goudy Old Style" w:hAnsi="Goudy Old Style"/>
          <w:color w:val="auto"/>
        </w:rPr>
        <w:t>dell’U</w:t>
      </w:r>
      <w:r w:rsidR="00F1140F" w:rsidRPr="00257F9D">
        <w:rPr>
          <w:rFonts w:ascii="Goudy Old Style" w:hAnsi="Goudy Old Style"/>
          <w:color w:val="auto"/>
        </w:rPr>
        <w:t>nione e dei Comuni di Ono San Pietro, Cerveno, Losine, e Capo di Ponte</w:t>
      </w:r>
      <w:r w:rsidRPr="00257F9D">
        <w:rPr>
          <w:rFonts w:ascii="Goudy Old Style" w:hAnsi="Goudy Old Style"/>
          <w:color w:val="auto"/>
        </w:rPr>
        <w:t xml:space="preserve"> che, negli ultimi tre anni di servizio, hanno esercitato poteri autoritativi o negoziali per conto dello stesso </w:t>
      </w:r>
      <w:r w:rsidR="00F1140F" w:rsidRPr="00257F9D">
        <w:rPr>
          <w:rFonts w:ascii="Goudy Old Style" w:hAnsi="Goudy Old Style"/>
          <w:color w:val="auto"/>
        </w:rPr>
        <w:t>ente</w:t>
      </w:r>
      <w:r w:rsidRPr="00257F9D">
        <w:rPr>
          <w:rFonts w:ascii="Goudy Old Style" w:hAnsi="Goudy Old Style"/>
          <w:color w:val="auto"/>
        </w:rPr>
        <w:t xml:space="preserve"> nei suoi confronti per il triennio successivo alla cessazione del rapporto, come da art. 53, comma </w:t>
      </w:r>
      <w:r w:rsidR="00F1140F" w:rsidRPr="00257F9D">
        <w:rPr>
          <w:rFonts w:ascii="Goudy Old Style" w:hAnsi="Goudy Old Style"/>
          <w:color w:val="auto"/>
        </w:rPr>
        <w:t>16 ter, del D.Lgs. n. 165/2001.</w:t>
      </w:r>
    </w:p>
    <w:p w:rsidR="00F1140F" w:rsidRPr="00257F9D" w:rsidRDefault="00F1140F" w:rsidP="0043766D">
      <w:pPr>
        <w:pStyle w:val="Default"/>
        <w:spacing w:after="27"/>
        <w:jc w:val="both"/>
        <w:rPr>
          <w:rFonts w:ascii="Goudy Old Style" w:hAnsi="Goudy Old Style"/>
          <w:color w:val="auto"/>
        </w:rPr>
      </w:pPr>
    </w:p>
    <w:p w:rsidR="00F1140F" w:rsidRPr="00DA1D86" w:rsidRDefault="00F1140F"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BB.</w:t>
      </w:r>
    </w:p>
    <w:p w:rsidR="00026A0F" w:rsidRDefault="00173696" w:rsidP="00173696">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 xml:space="preserve">Di </w:t>
      </w:r>
      <w:r w:rsidR="00DA1D86">
        <w:rPr>
          <w:rFonts w:ascii="Goudy Old Style" w:hAnsi="Goudy Old Style"/>
          <w:color w:val="auto"/>
        </w:rPr>
        <w:t xml:space="preserve">avere un fatturato medio annuo complessivo relativo all’ultimo triennio (20218/2019/2020) </w:t>
      </w:r>
      <w:r w:rsidR="00026A0F">
        <w:rPr>
          <w:rFonts w:ascii="Goudy Old Style" w:hAnsi="Goudy Old Style"/>
          <w:color w:val="auto"/>
        </w:rPr>
        <w:t xml:space="preserve">pari ad </w:t>
      </w:r>
      <w:r w:rsidR="00DA1D86">
        <w:rPr>
          <w:rFonts w:ascii="Goudy Old Style" w:hAnsi="Goudy Old Style"/>
          <w:color w:val="auto"/>
        </w:rPr>
        <w:t xml:space="preserve">€ 300.000,00 </w:t>
      </w:r>
      <w:r w:rsidR="00026A0F">
        <w:rPr>
          <w:rFonts w:ascii="Goudy Old Style" w:hAnsi="Goudy Old Style"/>
          <w:color w:val="auto"/>
        </w:rPr>
        <w:t>(specificare</w:t>
      </w:r>
      <w:r w:rsidR="00DA1D86">
        <w:rPr>
          <w:rFonts w:ascii="Goudy Old Style" w:hAnsi="Goudy Old Style"/>
          <w:color w:val="auto"/>
        </w:rPr>
        <w:t xml:space="preserve">……..) </w:t>
      </w:r>
    </w:p>
    <w:p w:rsidR="00026A0F" w:rsidRDefault="00026A0F" w:rsidP="00173696">
      <w:pPr>
        <w:pStyle w:val="Default"/>
        <w:pBdr>
          <w:bottom w:val="single" w:sz="8" w:space="1" w:color="000000" w:themeColor="text1"/>
        </w:pBdr>
        <w:spacing w:after="27"/>
        <w:jc w:val="both"/>
        <w:rPr>
          <w:rFonts w:ascii="Goudy Old Style" w:hAnsi="Goudy Old Style"/>
          <w:color w:val="auto"/>
        </w:rPr>
      </w:pPr>
      <w:r>
        <w:rPr>
          <w:rFonts w:ascii="Goudy Old Style" w:hAnsi="Goudy Old Style"/>
          <w:color w:val="auto"/>
        </w:rPr>
        <w:t xml:space="preserve">Fatturato anno 2018 € …………………………………………. </w:t>
      </w:r>
    </w:p>
    <w:p w:rsidR="00026A0F" w:rsidRDefault="00026A0F" w:rsidP="00173696">
      <w:pPr>
        <w:pStyle w:val="Default"/>
        <w:pBdr>
          <w:bottom w:val="single" w:sz="8" w:space="1" w:color="000000" w:themeColor="text1"/>
        </w:pBdr>
        <w:spacing w:after="27"/>
        <w:jc w:val="both"/>
        <w:rPr>
          <w:rFonts w:ascii="Goudy Old Style" w:hAnsi="Goudy Old Style"/>
          <w:color w:val="auto"/>
        </w:rPr>
      </w:pPr>
      <w:r>
        <w:rPr>
          <w:rFonts w:ascii="Goudy Old Style" w:hAnsi="Goudy Old Style"/>
          <w:color w:val="auto"/>
        </w:rPr>
        <w:t xml:space="preserve">Fatturato annuo 2019 € ……………………………………….. </w:t>
      </w:r>
    </w:p>
    <w:p w:rsidR="00026A0F" w:rsidRDefault="00026A0F" w:rsidP="00173696">
      <w:pPr>
        <w:pStyle w:val="Default"/>
        <w:pBdr>
          <w:bottom w:val="single" w:sz="8" w:space="1" w:color="000000" w:themeColor="text1"/>
        </w:pBdr>
        <w:spacing w:after="27"/>
        <w:jc w:val="both"/>
        <w:rPr>
          <w:rFonts w:ascii="Goudy Old Style" w:hAnsi="Goudy Old Style"/>
          <w:color w:val="auto"/>
        </w:rPr>
      </w:pPr>
      <w:r>
        <w:rPr>
          <w:rFonts w:ascii="Goudy Old Style" w:hAnsi="Goudy Old Style"/>
          <w:color w:val="auto"/>
        </w:rPr>
        <w:t>fatturato annuo 2020 € ………………………………………...</w:t>
      </w:r>
    </w:p>
    <w:p w:rsidR="00EC7450" w:rsidRDefault="00026A0F" w:rsidP="00173696">
      <w:pPr>
        <w:pStyle w:val="Default"/>
        <w:pBdr>
          <w:bottom w:val="single" w:sz="8" w:space="1" w:color="000000" w:themeColor="text1"/>
        </w:pBdr>
        <w:spacing w:after="27"/>
        <w:jc w:val="both"/>
        <w:rPr>
          <w:rFonts w:ascii="Goudy Old Style" w:hAnsi="Goudy Old Style"/>
          <w:color w:val="auto"/>
        </w:rPr>
      </w:pPr>
      <w:r>
        <w:rPr>
          <w:rFonts w:ascii="Goudy Old Style" w:hAnsi="Goudy Old Style"/>
          <w:color w:val="auto"/>
        </w:rPr>
        <w:t xml:space="preserve">e </w:t>
      </w:r>
      <w:r w:rsidR="00DA1D86">
        <w:rPr>
          <w:rFonts w:ascii="Goudy Old Style" w:hAnsi="Goudy Old Style"/>
          <w:color w:val="auto"/>
        </w:rPr>
        <w:t xml:space="preserve">di </w:t>
      </w:r>
      <w:r w:rsidR="00173696" w:rsidRPr="00DA1D86">
        <w:rPr>
          <w:rFonts w:ascii="Goudy Old Style" w:hAnsi="Goudy Old Style"/>
          <w:color w:val="auto"/>
        </w:rPr>
        <w:t xml:space="preserve">aver svolto, con buon esito, nel triennio 2018-2019-2020, </w:t>
      </w:r>
      <w:r w:rsidR="00962BE9" w:rsidRPr="00DA1D86">
        <w:rPr>
          <w:rFonts w:ascii="Goudy Old Style" w:hAnsi="Goudy Old Style"/>
          <w:color w:val="auto"/>
        </w:rPr>
        <w:t>servizi scolastici in regime di accreditamento e/o servizi educativi rivolti a minori in regime di accreditamento</w:t>
      </w:r>
      <w:r w:rsidR="00173696" w:rsidRPr="00DA1D86">
        <w:rPr>
          <w:rFonts w:ascii="Goudy Old Style" w:hAnsi="Goudy Old Style"/>
          <w:color w:val="auto"/>
        </w:rPr>
        <w:t xml:space="preserve"> per un importo medio di </w:t>
      </w:r>
      <w:r w:rsidR="00962BE9" w:rsidRPr="00DA1D86">
        <w:rPr>
          <w:rFonts w:ascii="Goudy Old Style" w:hAnsi="Goudy Old Style"/>
          <w:color w:val="auto"/>
        </w:rPr>
        <w:t>ciascun anno non inferiore a 90</w:t>
      </w:r>
      <w:r w:rsidR="00173696" w:rsidRPr="00DA1D86">
        <w:rPr>
          <w:rFonts w:ascii="Goudy Old Style" w:hAnsi="Goudy Old Style"/>
          <w:color w:val="auto"/>
        </w:rPr>
        <w:t>.000,00 euro.</w:t>
      </w:r>
      <w:r w:rsidR="00FE115D" w:rsidRPr="00DA1D86">
        <w:rPr>
          <w:rFonts w:ascii="Goudy Old Style" w:hAnsi="Goudy Old Style"/>
          <w:color w:val="auto"/>
        </w:rPr>
        <w:t xml:space="preserve"> (specificare……</w:t>
      </w:r>
      <w:r w:rsidR="00EC7450">
        <w:rPr>
          <w:rFonts w:ascii="Goudy Old Style" w:hAnsi="Goudy Old Style"/>
          <w:color w:val="auto"/>
        </w:rPr>
        <w:t>……………................................</w:t>
      </w:r>
    </w:p>
    <w:p w:rsidR="00173696" w:rsidRDefault="00EC7450" w:rsidP="00173696">
      <w:pPr>
        <w:pStyle w:val="Default"/>
        <w:pBdr>
          <w:bottom w:val="single" w:sz="8" w:space="1" w:color="000000" w:themeColor="text1"/>
        </w:pBdr>
        <w:spacing w:after="27"/>
        <w:jc w:val="both"/>
        <w:rPr>
          <w:rFonts w:ascii="Goudy Old Style" w:hAnsi="Goudy Old Style"/>
          <w:color w:val="auto"/>
        </w:rPr>
      </w:pPr>
      <w:r>
        <w:rPr>
          <w:rFonts w:ascii="Goudy Old Style" w:hAnsi="Goudy Old Style"/>
          <w:color w:val="auto"/>
        </w:rPr>
        <w:t>……………………………………………………………………………………………………………………………………………...</w:t>
      </w:r>
      <w:r w:rsidR="00FE115D" w:rsidRPr="00DA1D86">
        <w:rPr>
          <w:rFonts w:ascii="Goudy Old Style" w:hAnsi="Goudy Old Style"/>
          <w:color w:val="auto"/>
        </w:rPr>
        <w:t>)</w:t>
      </w:r>
    </w:p>
    <w:p w:rsidR="00FE115D" w:rsidRPr="00DA1D86" w:rsidRDefault="00FE115D" w:rsidP="00FE115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CC.</w:t>
      </w:r>
    </w:p>
    <w:p w:rsidR="00FE115D" w:rsidRPr="00DA1D86" w:rsidRDefault="00FE115D" w:rsidP="00FE115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di avere una adeguata copertura assicurativa contro i rischi professionali e di responsabilità civile contro terzi. (specificare ……….)</w:t>
      </w:r>
    </w:p>
    <w:p w:rsidR="00F1140F" w:rsidRPr="00DA1D86" w:rsidRDefault="00F1140F" w:rsidP="0043766D">
      <w:pPr>
        <w:pStyle w:val="Default"/>
        <w:spacing w:after="27"/>
        <w:jc w:val="both"/>
        <w:rPr>
          <w:rFonts w:ascii="Goudy Old Style" w:hAnsi="Goudy Old Style"/>
          <w:color w:val="auto"/>
        </w:rPr>
      </w:pPr>
    </w:p>
    <w:p w:rsidR="00F1140F" w:rsidRPr="00DA1D86" w:rsidRDefault="00FE115D"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DD</w:t>
      </w:r>
      <w:r w:rsidR="00F1140F" w:rsidRPr="00DA1D86">
        <w:rPr>
          <w:rFonts w:ascii="Goudy Old Style" w:hAnsi="Goudy Old Style"/>
          <w:b/>
          <w:color w:val="auto"/>
        </w:rPr>
        <w:t>.</w:t>
      </w:r>
    </w:p>
    <w:p w:rsidR="0043766D" w:rsidRPr="00DA1D86" w:rsidRDefault="0043766D" w:rsidP="00257F9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 xml:space="preserve">di aver effettuato il sopralluogo presso </w:t>
      </w:r>
      <w:r w:rsidR="00FD7D61" w:rsidRPr="00DA1D86">
        <w:rPr>
          <w:rFonts w:ascii="Goudy Old Style" w:hAnsi="Goudy Old Style"/>
          <w:color w:val="auto"/>
        </w:rPr>
        <w:t>la sede dell’Asilo Nid</w:t>
      </w:r>
      <w:r w:rsidR="00325C15" w:rsidRPr="00DA1D86">
        <w:rPr>
          <w:rFonts w:ascii="Goudy Old Style" w:hAnsi="Goudy Old Style"/>
          <w:color w:val="auto"/>
        </w:rPr>
        <w:t>o I Camunelli di Capo di Ponte E</w:t>
      </w:r>
      <w:r w:rsidR="00FD7D61" w:rsidRPr="00DA1D86">
        <w:rPr>
          <w:rFonts w:ascii="Goudy Old Style" w:hAnsi="Goudy Old Style"/>
          <w:color w:val="auto"/>
        </w:rPr>
        <w:t xml:space="preserve"> presso la sede distaccata di Losine.</w:t>
      </w:r>
    </w:p>
    <w:p w:rsidR="00F1140F" w:rsidRPr="00DA1D86" w:rsidRDefault="00F1140F" w:rsidP="0043766D">
      <w:pPr>
        <w:pStyle w:val="Default"/>
        <w:spacing w:after="27"/>
        <w:jc w:val="both"/>
        <w:rPr>
          <w:rFonts w:ascii="Goudy Old Style" w:hAnsi="Goudy Old Style"/>
          <w:color w:val="auto"/>
        </w:rPr>
      </w:pPr>
    </w:p>
    <w:p w:rsidR="00F1140F" w:rsidRPr="00DA1D86" w:rsidRDefault="00FE115D"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EE</w:t>
      </w:r>
      <w:r w:rsidR="00F1140F" w:rsidRPr="00DA1D86">
        <w:rPr>
          <w:rFonts w:ascii="Goudy Old Style" w:hAnsi="Goudy Old Style"/>
          <w:b/>
          <w:color w:val="auto"/>
        </w:rPr>
        <w:t>.</w:t>
      </w:r>
    </w:p>
    <w:p w:rsidR="0043766D" w:rsidRPr="00DA1D86" w:rsidRDefault="0043766D" w:rsidP="00257F9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di impegnarsi a fornire, in caso di aggiudicazione, le garanzie previste dalla normativa vigente e dal</w:t>
      </w:r>
      <w:r w:rsidR="00F1140F" w:rsidRPr="00DA1D86">
        <w:rPr>
          <w:rFonts w:ascii="Goudy Old Style" w:hAnsi="Goudy Old Style"/>
          <w:color w:val="auto"/>
        </w:rPr>
        <w:t xml:space="preserve"> capitolato speciale d’appalto.</w:t>
      </w:r>
    </w:p>
    <w:p w:rsidR="00F1140F" w:rsidRDefault="00F1140F" w:rsidP="0043766D">
      <w:pPr>
        <w:pStyle w:val="Default"/>
        <w:spacing w:after="27"/>
        <w:jc w:val="both"/>
        <w:rPr>
          <w:rFonts w:ascii="Goudy Old Style" w:hAnsi="Goudy Old Style"/>
          <w:color w:val="auto"/>
        </w:rPr>
      </w:pPr>
    </w:p>
    <w:p w:rsidR="00EC7450" w:rsidRPr="00DA1D86" w:rsidRDefault="00EC7450" w:rsidP="0043766D">
      <w:pPr>
        <w:pStyle w:val="Default"/>
        <w:spacing w:after="27"/>
        <w:jc w:val="both"/>
        <w:rPr>
          <w:rFonts w:ascii="Goudy Old Style" w:hAnsi="Goudy Old Style"/>
          <w:color w:val="auto"/>
        </w:rPr>
      </w:pPr>
    </w:p>
    <w:p w:rsidR="00F1140F" w:rsidRPr="00DA1D86" w:rsidRDefault="00FE115D"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FF</w:t>
      </w:r>
      <w:r w:rsidR="00F1140F" w:rsidRPr="00DA1D86">
        <w:rPr>
          <w:rFonts w:ascii="Goudy Old Style" w:hAnsi="Goudy Old Style"/>
          <w:b/>
          <w:color w:val="auto"/>
        </w:rPr>
        <w:t>.</w:t>
      </w:r>
      <w:r w:rsidR="0043766D" w:rsidRPr="00DA1D86">
        <w:rPr>
          <w:rFonts w:ascii="Goudy Old Style" w:hAnsi="Goudy Old Style"/>
          <w:b/>
          <w:color w:val="auto"/>
        </w:rPr>
        <w:t xml:space="preserve"> </w:t>
      </w:r>
    </w:p>
    <w:p w:rsidR="0043766D" w:rsidRPr="00DA1D86" w:rsidRDefault="0043766D" w:rsidP="00257F9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 xml:space="preserve">di eleggere domicilio ai fini delle comunicazioni al seguente indirizzo: </w:t>
      </w:r>
      <w:r w:rsidR="00EC7450">
        <w:rPr>
          <w:rFonts w:ascii="Goudy Old Style" w:hAnsi="Goudy Old Style"/>
          <w:color w:val="auto"/>
        </w:rPr>
        <w:t>………………………………………………………………………………………………………………………………………</w:t>
      </w:r>
      <w:r w:rsidR="00F1140F" w:rsidRPr="00DA1D86">
        <w:rPr>
          <w:rFonts w:ascii="Goudy Old Style" w:hAnsi="Goudy Old Style"/>
          <w:color w:val="auto"/>
        </w:rPr>
        <w:t>.</w:t>
      </w:r>
    </w:p>
    <w:p w:rsidR="00F1140F" w:rsidRPr="00DA1D86" w:rsidRDefault="00F1140F" w:rsidP="0043766D">
      <w:pPr>
        <w:pStyle w:val="Default"/>
        <w:spacing w:after="27"/>
        <w:jc w:val="both"/>
        <w:rPr>
          <w:rFonts w:ascii="Goudy Old Style" w:hAnsi="Goudy Old Style"/>
          <w:color w:val="auto"/>
        </w:rPr>
      </w:pPr>
    </w:p>
    <w:p w:rsidR="00F1140F" w:rsidRPr="00DA1D86" w:rsidRDefault="00FE115D"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DA1D86">
        <w:rPr>
          <w:rFonts w:ascii="Goudy Old Style" w:hAnsi="Goudy Old Style"/>
          <w:b/>
          <w:color w:val="auto"/>
        </w:rPr>
        <w:t>GG</w:t>
      </w:r>
      <w:r w:rsidR="00F1140F" w:rsidRPr="00DA1D86">
        <w:rPr>
          <w:rFonts w:ascii="Goudy Old Style" w:hAnsi="Goudy Old Style"/>
          <w:b/>
          <w:color w:val="auto"/>
        </w:rPr>
        <w:t>.</w:t>
      </w:r>
    </w:p>
    <w:p w:rsidR="0043766D" w:rsidRPr="00DA1D86" w:rsidRDefault="0043766D" w:rsidP="00257F9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 xml:space="preserve">di autorizzare espressamente l’invio delle comunicazioni di cui all’art. 76 del D.Lgs. 50/2016 al seguente indirizzo di posta elettronica certificata </w:t>
      </w:r>
      <w:r w:rsidR="00EC7450">
        <w:rPr>
          <w:rFonts w:ascii="Goudy Old Style" w:hAnsi="Goudy Old Style"/>
          <w:color w:val="auto"/>
        </w:rPr>
        <w:t>……………………………………………………………….</w:t>
      </w:r>
    </w:p>
    <w:p w:rsidR="00F1140F" w:rsidRPr="00DA1D86" w:rsidRDefault="00F1140F" w:rsidP="0043766D">
      <w:pPr>
        <w:pStyle w:val="Default"/>
        <w:spacing w:after="27"/>
        <w:jc w:val="both"/>
        <w:rPr>
          <w:rFonts w:ascii="Goudy Old Style" w:hAnsi="Goudy Old Style"/>
          <w:color w:val="auto"/>
        </w:rPr>
      </w:pPr>
    </w:p>
    <w:p w:rsidR="00F1140F" w:rsidRPr="00DA1D86" w:rsidRDefault="00FE115D"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DA1D86">
        <w:rPr>
          <w:rFonts w:ascii="Goudy Old Style" w:hAnsi="Goudy Old Style"/>
          <w:b/>
          <w:color w:val="auto"/>
        </w:rPr>
        <w:t>HH</w:t>
      </w:r>
      <w:r w:rsidR="00F1140F" w:rsidRPr="00DA1D86">
        <w:rPr>
          <w:rFonts w:ascii="Goudy Old Style" w:hAnsi="Goudy Old Style"/>
          <w:b/>
          <w:color w:val="auto"/>
        </w:rPr>
        <w:t>.</w:t>
      </w:r>
    </w:p>
    <w:p w:rsidR="0043766D" w:rsidRPr="00257F9D" w:rsidRDefault="0043766D" w:rsidP="00325C15">
      <w:pPr>
        <w:pStyle w:val="Default"/>
        <w:pBdr>
          <w:bottom w:val="single" w:sz="8" w:space="1" w:color="000000" w:themeColor="text1"/>
        </w:pBdr>
        <w:jc w:val="both"/>
        <w:rPr>
          <w:rFonts w:ascii="Goudy Old Style" w:hAnsi="Goudy Old Style"/>
          <w:color w:val="auto"/>
        </w:rPr>
      </w:pPr>
      <w:r w:rsidRPr="00DA1D86">
        <w:rPr>
          <w:rFonts w:ascii="Goudy Old Style" w:hAnsi="Goudy Old Style"/>
          <w:color w:val="auto"/>
        </w:rPr>
        <w:t>di autorizzare la raccolta e l’utilizzo dei dati personali per lo svolgimento della procedura di gara e per gli adempimenti connessi e conseguenti, ai se</w:t>
      </w:r>
      <w:r w:rsidR="00FD7D61" w:rsidRPr="00DA1D86">
        <w:rPr>
          <w:rFonts w:ascii="Goudy Old Style" w:hAnsi="Goudy Old Style"/>
          <w:color w:val="auto"/>
        </w:rPr>
        <w:t xml:space="preserve">nsi del D.Lgs. 196/03 e </w:t>
      </w:r>
      <w:proofErr w:type="spellStart"/>
      <w:r w:rsidR="00FD7D61" w:rsidRPr="00DA1D86">
        <w:rPr>
          <w:rFonts w:ascii="Goudy Old Style" w:hAnsi="Goudy Old Style"/>
          <w:color w:val="auto"/>
        </w:rPr>
        <w:t>s.m.i.</w:t>
      </w:r>
      <w:proofErr w:type="spellEnd"/>
      <w:r w:rsidR="00FD7D61" w:rsidRPr="00DA1D86">
        <w:rPr>
          <w:rFonts w:ascii="Goudy Old Style" w:hAnsi="Goudy Old Style"/>
          <w:color w:val="auto"/>
        </w:rPr>
        <w:t xml:space="preserve"> </w:t>
      </w:r>
      <w:r w:rsidR="00325C15" w:rsidRPr="00DA1D86">
        <w:rPr>
          <w:rFonts w:ascii="Goudy Old Style" w:hAnsi="Goudy Old Style"/>
          <w:color w:val="auto"/>
        </w:rPr>
        <w:t>e del Regolamento 2016/679/UE.</w:t>
      </w:r>
    </w:p>
    <w:p w:rsidR="00F1140F" w:rsidRPr="00257F9D" w:rsidRDefault="00F1140F" w:rsidP="00257F9D">
      <w:pPr>
        <w:pStyle w:val="Default"/>
        <w:rPr>
          <w:rFonts w:ascii="Goudy Old Style" w:hAnsi="Goudy Old Style"/>
          <w:color w:val="auto"/>
        </w:rPr>
      </w:pPr>
    </w:p>
    <w:p w:rsidR="00F1140F" w:rsidRPr="00257F9D" w:rsidRDefault="00F1140F" w:rsidP="00F1140F">
      <w:pPr>
        <w:pStyle w:val="Default"/>
        <w:jc w:val="right"/>
        <w:rPr>
          <w:rFonts w:ascii="Goudy Old Style" w:hAnsi="Goudy Old Style"/>
          <w:color w:val="auto"/>
        </w:rPr>
      </w:pPr>
    </w:p>
    <w:p w:rsidR="0043766D" w:rsidRPr="00257F9D" w:rsidRDefault="00F1140F" w:rsidP="00F1140F">
      <w:pPr>
        <w:pStyle w:val="Default"/>
        <w:jc w:val="right"/>
        <w:rPr>
          <w:rFonts w:ascii="Goudy Old Style" w:hAnsi="Goudy Old Style"/>
          <w:b/>
          <w:color w:val="auto"/>
        </w:rPr>
      </w:pPr>
      <w:r w:rsidRPr="00257F9D">
        <w:rPr>
          <w:rFonts w:ascii="Goudy Old Style" w:hAnsi="Goudy Old Style"/>
          <w:b/>
          <w:color w:val="auto"/>
        </w:rPr>
        <w:t xml:space="preserve">IL LEGALE RAPPRESENTANTE </w:t>
      </w:r>
    </w:p>
    <w:p w:rsidR="00F1140F" w:rsidRPr="00257F9D" w:rsidRDefault="00F1140F" w:rsidP="00F1140F">
      <w:pPr>
        <w:pStyle w:val="Default"/>
        <w:jc w:val="right"/>
        <w:rPr>
          <w:rFonts w:ascii="Goudy Old Style" w:hAnsi="Goudy Old Style"/>
          <w:color w:val="auto"/>
        </w:rPr>
      </w:pPr>
    </w:p>
    <w:p w:rsidR="0043766D" w:rsidRPr="00257F9D" w:rsidRDefault="0043766D" w:rsidP="00F1140F">
      <w:pPr>
        <w:pStyle w:val="Default"/>
        <w:jc w:val="right"/>
        <w:rPr>
          <w:rFonts w:ascii="Goudy Old Style" w:hAnsi="Goudy Old Style"/>
          <w:color w:val="auto"/>
        </w:rPr>
      </w:pPr>
      <w:r w:rsidRPr="00257F9D">
        <w:rPr>
          <w:rFonts w:ascii="Goudy Old Style" w:hAnsi="Goudy Old Style"/>
          <w:color w:val="auto"/>
        </w:rPr>
        <w:t xml:space="preserve">__________________________ </w:t>
      </w:r>
    </w:p>
    <w:p w:rsidR="002F3112" w:rsidRPr="00C75142" w:rsidRDefault="00F1140F" w:rsidP="00257F9D">
      <w:pPr>
        <w:pStyle w:val="Default"/>
        <w:jc w:val="right"/>
        <w:rPr>
          <w:b/>
          <w:color w:val="auto"/>
        </w:rPr>
      </w:pPr>
      <w:r w:rsidRPr="00C75142">
        <w:rPr>
          <w:rFonts w:ascii="Goudy Old Style" w:hAnsi="Goudy Old Style"/>
          <w:b/>
          <w:color w:val="auto"/>
        </w:rPr>
        <w:t>(firmato digitalmente)</w:t>
      </w:r>
    </w:p>
    <w:sectPr w:rsidR="002F3112" w:rsidRPr="00C75142" w:rsidSect="00E869A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FB" w:rsidRDefault="00F413FB" w:rsidP="0043766D">
      <w:pPr>
        <w:spacing w:after="0" w:line="240" w:lineRule="auto"/>
      </w:pPr>
      <w:r>
        <w:separator/>
      </w:r>
    </w:p>
  </w:endnote>
  <w:endnote w:type="continuationSeparator" w:id="0">
    <w:p w:rsidR="00F413FB" w:rsidRDefault="00F413FB"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FB" w:rsidRDefault="00F413FB" w:rsidP="0043766D">
      <w:pPr>
        <w:spacing w:after="0" w:line="240" w:lineRule="auto"/>
      </w:pPr>
      <w:r>
        <w:separator/>
      </w:r>
    </w:p>
  </w:footnote>
  <w:footnote w:type="continuationSeparator" w:id="0">
    <w:p w:rsidR="00F413FB" w:rsidRDefault="00F413FB"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66D" w:rsidRDefault="00203A21" w:rsidP="0043766D">
    <w:pPr>
      <w:pStyle w:val="Default"/>
      <w:jc w:val="right"/>
      <w:rPr>
        <w:rFonts w:ascii="Arial" w:hAnsi="Arial" w:cs="Arial"/>
        <w:b/>
        <w:bCs/>
        <w:color w:val="auto"/>
        <w:sz w:val="23"/>
        <w:szCs w:val="23"/>
      </w:rPr>
    </w:pPr>
    <w:r>
      <w:rPr>
        <w:rFonts w:ascii="Arial" w:hAnsi="Arial" w:cs="Arial"/>
        <w:b/>
        <w:bCs/>
        <w:color w:val="auto"/>
        <w:sz w:val="23"/>
        <w:szCs w:val="23"/>
      </w:rPr>
      <w:t>MODELLO B</w:t>
    </w:r>
  </w:p>
  <w:p w:rsidR="00203A21" w:rsidRPr="0043766D" w:rsidRDefault="00203A21" w:rsidP="0043766D">
    <w:pPr>
      <w:pStyle w:val="Default"/>
      <w:jc w:val="right"/>
      <w:rPr>
        <w:rFonts w:ascii="Arial" w:hAnsi="Arial" w:cs="Arial"/>
        <w:b/>
        <w:bCs/>
        <w:color w:val="auto"/>
        <w:sz w:val="23"/>
        <w:szCs w:val="23"/>
      </w:rPr>
    </w:pPr>
  </w:p>
  <w:p w:rsidR="0043766D" w:rsidRDefault="0043766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6130"/>
    <w:multiLevelType w:val="hybridMultilevel"/>
    <w:tmpl w:val="DA800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340881"/>
    <w:multiLevelType w:val="hybridMultilevel"/>
    <w:tmpl w:val="E0B6587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6D"/>
    <w:rsid w:val="00013269"/>
    <w:rsid w:val="00026A0F"/>
    <w:rsid w:val="000567E8"/>
    <w:rsid w:val="00063256"/>
    <w:rsid w:val="000C1DF1"/>
    <w:rsid w:val="00173696"/>
    <w:rsid w:val="0019697E"/>
    <w:rsid w:val="00203A21"/>
    <w:rsid w:val="00226938"/>
    <w:rsid w:val="00257F9D"/>
    <w:rsid w:val="002F3112"/>
    <w:rsid w:val="00325C15"/>
    <w:rsid w:val="00397F07"/>
    <w:rsid w:val="003D60C6"/>
    <w:rsid w:val="0043766D"/>
    <w:rsid w:val="00471A4F"/>
    <w:rsid w:val="00475049"/>
    <w:rsid w:val="004801CB"/>
    <w:rsid w:val="0049139D"/>
    <w:rsid w:val="004D35E7"/>
    <w:rsid w:val="00590368"/>
    <w:rsid w:val="005A3F5D"/>
    <w:rsid w:val="005A45DC"/>
    <w:rsid w:val="00607D42"/>
    <w:rsid w:val="00702379"/>
    <w:rsid w:val="00793154"/>
    <w:rsid w:val="0083330B"/>
    <w:rsid w:val="008D12A2"/>
    <w:rsid w:val="0094515A"/>
    <w:rsid w:val="00962BE9"/>
    <w:rsid w:val="009E7882"/>
    <w:rsid w:val="009F2A1F"/>
    <w:rsid w:val="00A044F4"/>
    <w:rsid w:val="00AD5D07"/>
    <w:rsid w:val="00AE0AC8"/>
    <w:rsid w:val="00BD203B"/>
    <w:rsid w:val="00C150BF"/>
    <w:rsid w:val="00C75142"/>
    <w:rsid w:val="00DA1D86"/>
    <w:rsid w:val="00DC0B02"/>
    <w:rsid w:val="00E42752"/>
    <w:rsid w:val="00E4545E"/>
    <w:rsid w:val="00E869A5"/>
    <w:rsid w:val="00EC5E82"/>
    <w:rsid w:val="00EC7450"/>
    <w:rsid w:val="00F1140F"/>
    <w:rsid w:val="00F413FB"/>
    <w:rsid w:val="00F434FC"/>
    <w:rsid w:val="00F720C4"/>
    <w:rsid w:val="00FD7D61"/>
    <w:rsid w:val="00FE1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E552D-203E-412E-AA59-D4EC67A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766D"/>
  </w:style>
  <w:style w:type="paragraph" w:styleId="Titolo1">
    <w:name w:val="heading 1"/>
    <w:basedOn w:val="Normale"/>
    <w:link w:val="Titolo1Carattere"/>
    <w:qFormat/>
    <w:rsid w:val="000567E8"/>
    <w:pPr>
      <w:widowControl w:val="0"/>
      <w:autoSpaceDE w:val="0"/>
      <w:autoSpaceDN w:val="0"/>
      <w:spacing w:after="0" w:line="240" w:lineRule="auto"/>
      <w:ind w:left="212"/>
      <w:jc w:val="both"/>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766D"/>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376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766D"/>
  </w:style>
  <w:style w:type="paragraph" w:styleId="Pidipagina">
    <w:name w:val="footer"/>
    <w:basedOn w:val="Normale"/>
    <w:link w:val="PidipaginaCarattere"/>
    <w:uiPriority w:val="99"/>
    <w:unhideWhenUsed/>
    <w:rsid w:val="004376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766D"/>
  </w:style>
  <w:style w:type="table" w:customStyle="1" w:styleId="TableNormal">
    <w:name w:val="Table Normal"/>
    <w:uiPriority w:val="2"/>
    <w:semiHidden/>
    <w:unhideWhenUsed/>
    <w:qFormat/>
    <w:rsid w:val="00325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rsid w:val="000567E8"/>
    <w:rPr>
      <w:rFonts w:ascii="Times New Roman" w:eastAsia="Times New Roman" w:hAnsi="Times New Roman" w:cs="Times New Roman"/>
      <w:b/>
      <w:bCs/>
      <w:sz w:val="24"/>
      <w:szCs w:val="24"/>
      <w:lang w:eastAsia="it-IT" w:bidi="it-IT"/>
    </w:rPr>
  </w:style>
  <w:style w:type="paragraph" w:styleId="Paragrafoelenco">
    <w:name w:val="List Paragraph"/>
    <w:basedOn w:val="Normale"/>
    <w:uiPriority w:val="1"/>
    <w:qFormat/>
    <w:rsid w:val="00962BE9"/>
    <w:pPr>
      <w:widowControl w:val="0"/>
      <w:autoSpaceDE w:val="0"/>
      <w:autoSpaceDN w:val="0"/>
      <w:spacing w:after="0" w:line="240" w:lineRule="auto"/>
      <w:ind w:left="241"/>
    </w:pPr>
    <w:rPr>
      <w:rFonts w:ascii="Times New Roman" w:eastAsia="Times New Roman" w:hAnsi="Times New Roman" w:cs="Times New Roman"/>
      <w:lang w:eastAsia="it-IT" w:bidi="it-IT"/>
    </w:rPr>
  </w:style>
  <w:style w:type="character" w:styleId="Collegamentoipertestuale">
    <w:name w:val="Hyperlink"/>
    <w:basedOn w:val="Carpredefinitoparagrafo"/>
    <w:uiPriority w:val="99"/>
    <w:semiHidden/>
    <w:unhideWhenUsed/>
    <w:rsid w:val="00DC0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22FC-A490-428A-81AF-B6EE5A6C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3569</Words>
  <Characters>20349</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22</cp:revision>
  <cp:lastPrinted>2021-12-07T10:13:00Z</cp:lastPrinted>
  <dcterms:created xsi:type="dcterms:W3CDTF">2018-04-20T12:53:00Z</dcterms:created>
  <dcterms:modified xsi:type="dcterms:W3CDTF">2022-07-07T13:09:00Z</dcterms:modified>
</cp:coreProperties>
</file>